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C5A" w:rsidRDefault="003E0C5A" w:rsidP="00BC4053">
      <w:pPr>
        <w:pStyle w:val="6"/>
        <w:ind w:firstLine="6096"/>
        <w:jc w:val="left"/>
      </w:pPr>
      <w:r>
        <w:t>УТВЕРЖДАЮ</w:t>
      </w:r>
    </w:p>
    <w:p w:rsidR="00BC0A1F" w:rsidRDefault="009E2310" w:rsidP="00BC4053">
      <w:pPr>
        <w:ind w:left="6096"/>
      </w:pPr>
      <w:r>
        <w:t>Н</w:t>
      </w:r>
      <w:r w:rsidR="000A3F60">
        <w:t>а</w:t>
      </w:r>
      <w:r w:rsidR="003E0C5A">
        <w:t>чальник</w:t>
      </w:r>
      <w:r w:rsidR="00BC0A1F">
        <w:t xml:space="preserve"> </w:t>
      </w:r>
      <w:proofErr w:type="gramStart"/>
      <w:r>
        <w:t>Межрайонной</w:t>
      </w:r>
      <w:proofErr w:type="gramEnd"/>
      <w:r>
        <w:t xml:space="preserve"> </w:t>
      </w:r>
      <w:r w:rsidR="00BC0A1F">
        <w:t>ИФН</w:t>
      </w:r>
      <w:r w:rsidR="0076054C">
        <w:t>С</w:t>
      </w:r>
    </w:p>
    <w:p w:rsidR="003E0C5A" w:rsidRDefault="003E0C5A" w:rsidP="009E2310">
      <w:pPr>
        <w:ind w:left="6096"/>
      </w:pPr>
      <w:r>
        <w:t>России</w:t>
      </w:r>
      <w:r w:rsidR="00BC0A1F">
        <w:t xml:space="preserve"> </w:t>
      </w:r>
      <w:r>
        <w:t xml:space="preserve"> </w:t>
      </w:r>
      <w:r w:rsidR="009E2310">
        <w:t xml:space="preserve">№ 23 </w:t>
      </w:r>
      <w:r>
        <w:t>по Новосибирск</w:t>
      </w:r>
      <w:r w:rsidR="009E2310">
        <w:t>ой области</w:t>
      </w:r>
    </w:p>
    <w:p w:rsidR="003E0C5A" w:rsidRPr="002F4272" w:rsidRDefault="003E0C5A" w:rsidP="00B51DA4">
      <w:pPr>
        <w:ind w:left="5245" w:firstLine="425"/>
        <w:jc w:val="right"/>
      </w:pPr>
      <w:r>
        <w:t xml:space="preserve">                                                  </w:t>
      </w:r>
      <w:r w:rsidR="00BC4053">
        <w:t xml:space="preserve">                               </w:t>
      </w:r>
      <w:r w:rsidRPr="00EB6DE6">
        <w:t xml:space="preserve">   __</w:t>
      </w:r>
      <w:r w:rsidR="0076054C">
        <w:t>_____________</w:t>
      </w:r>
      <w:r w:rsidR="009E2310">
        <w:t>С</w:t>
      </w:r>
      <w:r w:rsidR="00484DC9">
        <w:t xml:space="preserve">.А. </w:t>
      </w:r>
      <w:proofErr w:type="spellStart"/>
      <w:r w:rsidR="009E2310">
        <w:t>Балтина</w:t>
      </w:r>
      <w:proofErr w:type="spellEnd"/>
    </w:p>
    <w:p w:rsidR="00972D56" w:rsidRPr="00972D56" w:rsidRDefault="003E0C5A" w:rsidP="003822C6">
      <w:pPr>
        <w:tabs>
          <w:tab w:val="left" w:pos="6165"/>
          <w:tab w:val="center" w:pos="8072"/>
        </w:tabs>
        <w:ind w:firstLine="5940"/>
        <w:jc w:val="right"/>
        <w:rPr>
          <w:b/>
          <w:bCs/>
        </w:rPr>
      </w:pPr>
      <w:r>
        <w:tab/>
        <w:t xml:space="preserve">                                                                                                 </w:t>
      </w:r>
      <w:bookmarkStart w:id="0" w:name="_GoBack"/>
      <w:bookmarkEnd w:id="0"/>
      <w:r>
        <w:t>«___ »</w:t>
      </w:r>
      <w:r w:rsidRPr="005E0D6A">
        <w:t xml:space="preserve"> </w:t>
      </w:r>
      <w:r>
        <w:t xml:space="preserve"> ____________</w:t>
      </w:r>
      <w:r w:rsidR="009E2310">
        <w:t>2021</w:t>
      </w:r>
    </w:p>
    <w:p w:rsidR="003822C6" w:rsidRDefault="003822C6" w:rsidP="00972D56">
      <w:pPr>
        <w:keepNext/>
        <w:jc w:val="center"/>
        <w:outlineLvl w:val="0"/>
        <w:rPr>
          <w:b/>
          <w:bCs/>
          <w:kern w:val="32"/>
        </w:rPr>
      </w:pPr>
    </w:p>
    <w:p w:rsidR="00C61C02" w:rsidRPr="00055B24" w:rsidRDefault="00C61C02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055B24">
        <w:rPr>
          <w:bCs/>
          <w:kern w:val="32"/>
          <w:sz w:val="28"/>
          <w:szCs w:val="28"/>
        </w:rPr>
        <w:t>Должностной регламент</w:t>
      </w:r>
    </w:p>
    <w:p w:rsidR="00C61C02" w:rsidRPr="00055B24" w:rsidRDefault="00A05A04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Г</w:t>
      </w:r>
      <w:r w:rsidR="003020D4">
        <w:rPr>
          <w:bCs/>
          <w:kern w:val="32"/>
          <w:sz w:val="28"/>
          <w:szCs w:val="28"/>
        </w:rPr>
        <w:t>осударственного налогового инспектора</w:t>
      </w:r>
    </w:p>
    <w:p w:rsidR="00B07EE4" w:rsidRPr="00055B24" w:rsidRDefault="00C61C02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055B24">
        <w:rPr>
          <w:bCs/>
          <w:kern w:val="32"/>
          <w:sz w:val="28"/>
          <w:szCs w:val="28"/>
        </w:rPr>
        <w:t xml:space="preserve"> отдела камеральных проверок № </w:t>
      </w:r>
      <w:r w:rsidR="009E2310">
        <w:rPr>
          <w:bCs/>
          <w:kern w:val="32"/>
          <w:sz w:val="28"/>
          <w:szCs w:val="28"/>
        </w:rPr>
        <w:t>4</w:t>
      </w:r>
      <w:r w:rsidRPr="00055B24">
        <w:rPr>
          <w:bCs/>
          <w:kern w:val="32"/>
          <w:sz w:val="28"/>
          <w:szCs w:val="28"/>
        </w:rPr>
        <w:t xml:space="preserve"> </w:t>
      </w:r>
    </w:p>
    <w:p w:rsidR="00C61C02" w:rsidRPr="00055B24" w:rsidRDefault="009E2310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Межрайонной </w:t>
      </w:r>
      <w:r w:rsidR="00C61C02" w:rsidRPr="00055B24">
        <w:rPr>
          <w:bCs/>
          <w:kern w:val="32"/>
          <w:sz w:val="28"/>
          <w:szCs w:val="28"/>
        </w:rPr>
        <w:t>Инспекции Ф</w:t>
      </w:r>
      <w:r w:rsidR="000F6CFC" w:rsidRPr="00055B24">
        <w:rPr>
          <w:bCs/>
          <w:kern w:val="32"/>
          <w:sz w:val="28"/>
          <w:szCs w:val="28"/>
        </w:rPr>
        <w:t>едеральной налоговой службы</w:t>
      </w:r>
      <w:r w:rsidR="00C61C02" w:rsidRPr="00055B24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№ 23</w:t>
      </w:r>
      <w:r w:rsidR="00C61C02" w:rsidRPr="00055B24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по  Новосибирской области</w:t>
      </w:r>
      <w:r w:rsidR="00C61C02" w:rsidRPr="00055B24">
        <w:rPr>
          <w:bCs/>
          <w:kern w:val="32"/>
          <w:sz w:val="28"/>
          <w:szCs w:val="28"/>
        </w:rPr>
        <w:t xml:space="preserve"> </w:t>
      </w:r>
    </w:p>
    <w:p w:rsidR="00C61C02" w:rsidRPr="00055B24" w:rsidRDefault="00C61C02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</w:p>
    <w:p w:rsidR="00C61C02" w:rsidRPr="00C61C02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C61C02">
        <w:rPr>
          <w:b/>
          <w:bCs/>
          <w:kern w:val="32"/>
        </w:rPr>
        <w:t>I. Общие положения</w:t>
      </w:r>
    </w:p>
    <w:p w:rsidR="00C61C02" w:rsidRPr="00222EB5" w:rsidRDefault="00C61C02" w:rsidP="00C61C02">
      <w:pPr>
        <w:ind w:firstLine="720"/>
        <w:jc w:val="both"/>
        <w:rPr>
          <w:sz w:val="26"/>
          <w:szCs w:val="26"/>
        </w:rPr>
      </w:pPr>
      <w:r w:rsidRPr="00222EB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020D4">
        <w:rPr>
          <w:sz w:val="26"/>
          <w:szCs w:val="26"/>
        </w:rPr>
        <w:t>государственного налогового инспектора</w:t>
      </w:r>
      <w:r w:rsidRPr="00222EB5">
        <w:rPr>
          <w:sz w:val="26"/>
          <w:szCs w:val="26"/>
        </w:rPr>
        <w:t xml:space="preserve"> отдела камеральных  проверок  № </w:t>
      </w:r>
      <w:r w:rsidR="009E2310">
        <w:rPr>
          <w:sz w:val="26"/>
          <w:szCs w:val="26"/>
        </w:rPr>
        <w:t>4</w:t>
      </w:r>
      <w:r w:rsidR="00615F5C" w:rsidRPr="00222EB5">
        <w:rPr>
          <w:sz w:val="26"/>
          <w:szCs w:val="26"/>
        </w:rPr>
        <w:t xml:space="preserve"> </w:t>
      </w:r>
      <w:r w:rsidR="009E2310" w:rsidRPr="009E2310">
        <w:rPr>
          <w:sz w:val="26"/>
          <w:szCs w:val="26"/>
        </w:rPr>
        <w:t>Межрайонной Инспекции Федеральной налоговой службы № 23 по  Новосибирской области</w:t>
      </w:r>
      <w:r w:rsidRPr="00222EB5">
        <w:rPr>
          <w:sz w:val="26"/>
          <w:szCs w:val="26"/>
        </w:rPr>
        <w:t xml:space="preserve"> (далее –</w:t>
      </w:r>
      <w:r w:rsidR="009E2310">
        <w:rPr>
          <w:sz w:val="26"/>
          <w:szCs w:val="26"/>
        </w:rPr>
        <w:t xml:space="preserve"> </w:t>
      </w:r>
      <w:r w:rsidR="00066FC4">
        <w:rPr>
          <w:sz w:val="26"/>
          <w:szCs w:val="26"/>
        </w:rPr>
        <w:t>государственный налоговый инспектор</w:t>
      </w:r>
      <w:r w:rsidRPr="00222EB5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B35545" w:rsidRPr="00222EB5" w:rsidRDefault="00B35545" w:rsidP="00B35545">
      <w:pPr>
        <w:pStyle w:val="ConsPlusNormal"/>
        <w:numPr>
          <w:ilvl w:val="1"/>
          <w:numId w:val="7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22EB5">
        <w:rPr>
          <w:rFonts w:ascii="Times New Roman" w:hAnsi="Times New Roman" w:cs="Times New Roman"/>
          <w:spacing w:val="-2"/>
          <w:sz w:val="26"/>
          <w:szCs w:val="26"/>
        </w:rPr>
        <w:t xml:space="preserve">Регистрационный номер (код) должности по </w:t>
      </w:r>
      <w:hyperlink r:id="rId8" w:history="1">
        <w:r w:rsidRPr="00222EB5">
          <w:rPr>
            <w:rFonts w:ascii="Times New Roman" w:hAnsi="Times New Roman" w:cs="Times New Roman"/>
            <w:spacing w:val="-2"/>
            <w:sz w:val="26"/>
            <w:szCs w:val="26"/>
          </w:rPr>
          <w:t>Реестру</w:t>
        </w:r>
      </w:hyperlink>
      <w:r w:rsidRPr="00222EB5">
        <w:rPr>
          <w:rFonts w:ascii="Times New Roman" w:hAnsi="Times New Roman" w:cs="Times New Roman"/>
          <w:spacing w:val="-2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РФ от 31.12.2005 № 1574 «О Реестре должностей</w:t>
      </w:r>
      <w:r w:rsidRPr="00222EB5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федеральной государственной гражданской службы»</w:t>
      </w:r>
      <w:r w:rsidRPr="00222EB5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</w:p>
    <w:p w:rsidR="00B35545" w:rsidRPr="001D4EDC" w:rsidRDefault="00B35545" w:rsidP="00B35545">
      <w:pPr>
        <w:pStyle w:val="ConsPlusNormal"/>
        <w:numPr>
          <w:ilvl w:val="0"/>
          <w:numId w:val="7"/>
        </w:numPr>
        <w:tabs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4ED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0A1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D4EDC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B35545" w:rsidRPr="005F2771" w:rsidRDefault="00B35545" w:rsidP="00B35545">
      <w:pPr>
        <w:pStyle w:val="af1"/>
        <w:numPr>
          <w:ilvl w:val="0"/>
          <w:numId w:val="7"/>
        </w:numPr>
        <w:tabs>
          <w:tab w:val="left" w:pos="993"/>
        </w:tabs>
        <w:ind w:left="0" w:firstLine="709"/>
        <w:rPr>
          <w:rFonts w:cs="Times New Roman"/>
          <w:sz w:val="27"/>
          <w:szCs w:val="27"/>
        </w:rPr>
      </w:pPr>
      <w:r w:rsidRPr="005F2771">
        <w:rPr>
          <w:rFonts w:cs="Times New Roman"/>
          <w:sz w:val="27"/>
          <w:szCs w:val="27"/>
        </w:rPr>
        <w:t xml:space="preserve">Вид профессиональной служебной деятельности </w:t>
      </w:r>
      <w:r w:rsidR="00A20A1A">
        <w:rPr>
          <w:rFonts w:cs="Times New Roman"/>
          <w:sz w:val="27"/>
          <w:szCs w:val="27"/>
        </w:rPr>
        <w:t xml:space="preserve"> государственного налогового инспектора</w:t>
      </w:r>
      <w:r w:rsidRPr="005F2771">
        <w:rPr>
          <w:rFonts w:cs="Times New Roman"/>
          <w:sz w:val="27"/>
          <w:szCs w:val="27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C61C02" w:rsidRPr="00222EB5" w:rsidRDefault="00222EB5" w:rsidP="00C61C02">
      <w:pPr>
        <w:ind w:firstLine="720"/>
        <w:jc w:val="both"/>
        <w:rPr>
          <w:sz w:val="26"/>
          <w:szCs w:val="26"/>
        </w:rPr>
      </w:pPr>
      <w:r w:rsidRPr="00222EB5">
        <w:rPr>
          <w:sz w:val="26"/>
          <w:szCs w:val="26"/>
        </w:rPr>
        <w:t>4</w:t>
      </w:r>
      <w:r w:rsidR="00C61C02" w:rsidRPr="00222EB5">
        <w:rPr>
          <w:sz w:val="26"/>
          <w:szCs w:val="26"/>
        </w:rPr>
        <w:t xml:space="preserve">. Назначение на должность и освобождение от должности </w:t>
      </w:r>
      <w:r w:rsidR="00A20A1A">
        <w:rPr>
          <w:sz w:val="26"/>
          <w:szCs w:val="26"/>
        </w:rPr>
        <w:t xml:space="preserve"> государственного налогового инспектора</w:t>
      </w:r>
      <w:r w:rsidR="00C61C02" w:rsidRPr="00222EB5">
        <w:rPr>
          <w:sz w:val="26"/>
          <w:szCs w:val="26"/>
        </w:rPr>
        <w:t xml:space="preserve"> осуществляются приказом </w:t>
      </w:r>
      <w:r w:rsidR="009E2310" w:rsidRPr="009E2310">
        <w:rPr>
          <w:sz w:val="26"/>
          <w:szCs w:val="26"/>
        </w:rPr>
        <w:t>Межрайонной Инспекции Федеральной налоговой службы № 23 по  Новосибирской области</w:t>
      </w:r>
      <w:r w:rsidR="00145F4D" w:rsidRPr="00222EB5">
        <w:rPr>
          <w:sz w:val="26"/>
          <w:szCs w:val="26"/>
        </w:rPr>
        <w:t xml:space="preserve"> (далее </w:t>
      </w:r>
      <w:proofErr w:type="gramStart"/>
      <w:r w:rsidR="00145F4D" w:rsidRPr="00222EB5">
        <w:rPr>
          <w:sz w:val="26"/>
          <w:szCs w:val="26"/>
        </w:rPr>
        <w:t>–И</w:t>
      </w:r>
      <w:proofErr w:type="gramEnd"/>
      <w:r w:rsidR="00145F4D" w:rsidRPr="00222EB5">
        <w:rPr>
          <w:sz w:val="26"/>
          <w:szCs w:val="26"/>
        </w:rPr>
        <w:t>нспекция).</w:t>
      </w:r>
      <w:r w:rsidR="00C61C02" w:rsidRPr="00222EB5">
        <w:rPr>
          <w:sz w:val="26"/>
          <w:szCs w:val="26"/>
        </w:rPr>
        <w:t xml:space="preserve"> </w:t>
      </w:r>
    </w:p>
    <w:p w:rsidR="00C61C02" w:rsidRPr="00222EB5" w:rsidRDefault="00222EB5" w:rsidP="00C61C02">
      <w:pPr>
        <w:ind w:firstLine="720"/>
        <w:jc w:val="both"/>
        <w:rPr>
          <w:sz w:val="26"/>
          <w:szCs w:val="26"/>
        </w:rPr>
      </w:pPr>
      <w:r w:rsidRPr="00222EB5">
        <w:rPr>
          <w:sz w:val="26"/>
          <w:szCs w:val="26"/>
        </w:rPr>
        <w:t xml:space="preserve">5. </w:t>
      </w:r>
      <w:r w:rsidR="00A20A1A">
        <w:rPr>
          <w:sz w:val="26"/>
          <w:szCs w:val="26"/>
        </w:rPr>
        <w:t xml:space="preserve"> </w:t>
      </w:r>
      <w:r w:rsidR="00EE1386">
        <w:rPr>
          <w:sz w:val="26"/>
          <w:szCs w:val="26"/>
        </w:rPr>
        <w:t>Г</w:t>
      </w:r>
      <w:r w:rsidR="00A20A1A">
        <w:rPr>
          <w:sz w:val="26"/>
          <w:szCs w:val="26"/>
        </w:rPr>
        <w:t>осударственный налоговый инспектор</w:t>
      </w:r>
      <w:r w:rsidR="00C61C02" w:rsidRPr="00222EB5">
        <w:rPr>
          <w:sz w:val="26"/>
          <w:szCs w:val="26"/>
        </w:rPr>
        <w:t xml:space="preserve"> непосредственно подчиняется начальнику отдела</w:t>
      </w:r>
      <w:r w:rsidR="00CF55C9" w:rsidRPr="00222EB5">
        <w:rPr>
          <w:sz w:val="26"/>
          <w:szCs w:val="26"/>
        </w:rPr>
        <w:t xml:space="preserve"> камеральных проверок № </w:t>
      </w:r>
      <w:r w:rsidR="009E2310">
        <w:rPr>
          <w:sz w:val="26"/>
          <w:szCs w:val="26"/>
        </w:rPr>
        <w:t>4</w:t>
      </w:r>
      <w:r w:rsidR="00CF55C9" w:rsidRPr="00222EB5">
        <w:rPr>
          <w:sz w:val="26"/>
          <w:szCs w:val="26"/>
        </w:rPr>
        <w:t xml:space="preserve"> (далее - Отдела)</w:t>
      </w:r>
      <w:r w:rsidR="00C61C02" w:rsidRPr="00222EB5">
        <w:rPr>
          <w:sz w:val="26"/>
          <w:szCs w:val="26"/>
        </w:rPr>
        <w:t>.</w:t>
      </w:r>
      <w:r w:rsidR="009E2310">
        <w:rPr>
          <w:sz w:val="26"/>
          <w:szCs w:val="26"/>
        </w:rPr>
        <w:t xml:space="preserve"> </w:t>
      </w:r>
    </w:p>
    <w:p w:rsidR="00C61C02" w:rsidRDefault="00602850" w:rsidP="00602850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F2771">
        <w:rPr>
          <w:rFonts w:ascii="Times New Roman" w:hAnsi="Times New Roman" w:cs="Times New Roman"/>
          <w:b/>
          <w:sz w:val="27"/>
          <w:szCs w:val="27"/>
        </w:rPr>
        <w:t>II. Квалификационные требования</w:t>
      </w:r>
      <w:r w:rsidRPr="005F2771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</w:p>
    <w:p w:rsidR="00F87A43" w:rsidRPr="00BD023F" w:rsidRDefault="00F87A43" w:rsidP="00C630D0">
      <w:pPr>
        <w:pStyle w:val="af1"/>
        <w:widowControl w:val="0"/>
        <w:numPr>
          <w:ilvl w:val="0"/>
          <w:numId w:val="16"/>
        </w:numPr>
        <w:tabs>
          <w:tab w:val="left" w:pos="0"/>
        </w:tabs>
        <w:ind w:left="0" w:firstLine="709"/>
        <w:rPr>
          <w:rFonts w:cs="Times New Roman"/>
          <w:sz w:val="26"/>
          <w:szCs w:val="26"/>
        </w:rPr>
      </w:pPr>
      <w:r w:rsidRPr="00BD023F">
        <w:rPr>
          <w:rFonts w:cs="Times New Roman"/>
          <w:sz w:val="26"/>
          <w:szCs w:val="26"/>
        </w:rPr>
        <w:t xml:space="preserve">Для замещения должности </w:t>
      </w:r>
      <w:r w:rsidR="00A20A1A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BD023F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F87A43" w:rsidRPr="00BD023F" w:rsidRDefault="00D93331" w:rsidP="002435E3">
      <w:pPr>
        <w:tabs>
          <w:tab w:val="left" w:pos="1134"/>
        </w:tabs>
        <w:ind w:firstLine="709"/>
        <w:rPr>
          <w:sz w:val="26"/>
          <w:szCs w:val="26"/>
        </w:rPr>
      </w:pPr>
      <w:r w:rsidRPr="00BD023F">
        <w:rPr>
          <w:sz w:val="26"/>
          <w:szCs w:val="26"/>
        </w:rPr>
        <w:t>6.1</w:t>
      </w:r>
      <w:r w:rsidR="00B878A6" w:rsidRPr="00BD023F">
        <w:rPr>
          <w:sz w:val="26"/>
          <w:szCs w:val="26"/>
        </w:rPr>
        <w:t xml:space="preserve">. </w:t>
      </w:r>
      <w:r w:rsidR="00F87A43" w:rsidRPr="00BD023F">
        <w:rPr>
          <w:sz w:val="26"/>
          <w:szCs w:val="26"/>
        </w:rPr>
        <w:t>Наличие высшего образования без предъявления требований к стажу гражданской службы или стажу работы по специальности, направлению подготовки.</w:t>
      </w:r>
    </w:p>
    <w:p w:rsidR="00F87A43" w:rsidRPr="00BD023F" w:rsidRDefault="00C630D0" w:rsidP="00FD4A2B">
      <w:pPr>
        <w:pStyle w:val="af1"/>
        <w:widowControl w:val="0"/>
        <w:ind w:left="0"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  </w:t>
      </w:r>
      <w:r w:rsidR="00FD4A2B">
        <w:rPr>
          <w:rFonts w:cs="Times New Roman"/>
          <w:spacing w:val="-4"/>
          <w:sz w:val="26"/>
          <w:szCs w:val="26"/>
        </w:rPr>
        <w:t>6.2.</w:t>
      </w:r>
      <w:r w:rsidR="00B878A6" w:rsidRPr="00BD023F">
        <w:rPr>
          <w:rFonts w:cs="Times New Roman"/>
          <w:spacing w:val="-4"/>
          <w:sz w:val="26"/>
          <w:szCs w:val="26"/>
        </w:rPr>
        <w:t xml:space="preserve"> </w:t>
      </w:r>
      <w:r w:rsidR="00F87A43" w:rsidRPr="00BD023F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="00F87A43" w:rsidRPr="00BD023F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закона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1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закона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от 27.07.2004 </w:t>
      </w:r>
      <w:r w:rsidR="00F87A43" w:rsidRPr="00BD023F">
        <w:rPr>
          <w:rFonts w:cs="Times New Roman"/>
          <w:spacing w:val="-4"/>
          <w:sz w:val="26"/>
          <w:szCs w:val="26"/>
        </w:rPr>
        <w:lastRenderedPageBreak/>
        <w:t xml:space="preserve">№ 79-ФЗ «О государственной гражданской службе Российской Федерации» (далее – Федеральный </w:t>
      </w:r>
      <w:hyperlink r:id="rId12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№ 79-ФЗ), Федерального </w:t>
      </w:r>
      <w:hyperlink r:id="rId13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закона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технологий.</w:t>
      </w:r>
    </w:p>
    <w:p w:rsidR="00F87A43" w:rsidRPr="00C630D0" w:rsidRDefault="00C630D0" w:rsidP="00C630D0">
      <w:pPr>
        <w:widowControl w:val="0"/>
        <w:tabs>
          <w:tab w:val="left" w:pos="1134"/>
        </w:tabs>
        <w:ind w:left="709"/>
        <w:rPr>
          <w:sz w:val="26"/>
          <w:szCs w:val="26"/>
        </w:rPr>
      </w:pPr>
      <w:r>
        <w:rPr>
          <w:sz w:val="26"/>
          <w:szCs w:val="26"/>
        </w:rPr>
        <w:t>6.3.</w:t>
      </w:r>
      <w:r w:rsidR="00F87A43" w:rsidRPr="00C630D0">
        <w:rPr>
          <w:sz w:val="26"/>
          <w:szCs w:val="26"/>
        </w:rPr>
        <w:t>Наличие профессиональных знаний:</w:t>
      </w:r>
    </w:p>
    <w:p w:rsidR="005C1015" w:rsidRPr="00BD023F" w:rsidRDefault="00F87A43" w:rsidP="005C1015">
      <w:pPr>
        <w:pStyle w:val="af1"/>
        <w:numPr>
          <w:ilvl w:val="2"/>
          <w:numId w:val="12"/>
        </w:numPr>
        <w:autoSpaceDE w:val="0"/>
        <w:autoSpaceDN w:val="0"/>
        <w:adjustRightInd w:val="0"/>
        <w:ind w:left="0" w:firstLine="708"/>
        <w:rPr>
          <w:rFonts w:eastAsia="Calibri" w:cs="Times New Roman"/>
          <w:sz w:val="26"/>
          <w:szCs w:val="26"/>
        </w:rPr>
      </w:pPr>
      <w:r w:rsidRPr="005C1015">
        <w:rPr>
          <w:rFonts w:cs="Times New Roman"/>
          <w:spacing w:val="-4"/>
          <w:sz w:val="26"/>
          <w:szCs w:val="26"/>
        </w:rPr>
        <w:t xml:space="preserve">В сфере законодательства РФ: Налогового </w:t>
      </w:r>
      <w:hyperlink r:id="rId14" w:history="1">
        <w:r w:rsidRPr="005C1015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5C1015">
        <w:rPr>
          <w:rFonts w:cs="Times New Roman"/>
          <w:spacing w:val="-4"/>
          <w:sz w:val="26"/>
          <w:szCs w:val="26"/>
        </w:rPr>
        <w:t xml:space="preserve">а РФ (далее – НК РФ); Бюджетного </w:t>
      </w:r>
      <w:hyperlink r:id="rId15" w:history="1">
        <w:r w:rsidRPr="005C1015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5C1015">
        <w:rPr>
          <w:rFonts w:cs="Times New Roman"/>
          <w:spacing w:val="-4"/>
          <w:sz w:val="26"/>
          <w:szCs w:val="26"/>
        </w:rPr>
        <w:t xml:space="preserve">а РФ; Федеральных </w:t>
      </w:r>
      <w:hyperlink r:id="rId16" w:history="1">
        <w:proofErr w:type="gramStart"/>
        <w:r w:rsidRPr="005C1015">
          <w:rPr>
            <w:rFonts w:cs="Times New Roman"/>
            <w:spacing w:val="-4"/>
            <w:sz w:val="26"/>
            <w:szCs w:val="26"/>
          </w:rPr>
          <w:t>закон</w:t>
        </w:r>
      </w:hyperlink>
      <w:r w:rsidRPr="005C1015">
        <w:rPr>
          <w:rFonts w:cs="Times New Roman"/>
          <w:spacing w:val="-4"/>
          <w:sz w:val="26"/>
          <w:szCs w:val="26"/>
        </w:rPr>
        <w:t>ов</w:t>
      </w:r>
      <w:proofErr w:type="gramEnd"/>
      <w:r w:rsidRPr="005C1015">
        <w:rPr>
          <w:rFonts w:cs="Times New Roman"/>
          <w:spacing w:val="-4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 (с изменениями и дополнениями);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7" w:history="1">
        <w:proofErr w:type="gramStart"/>
        <w:r w:rsidRPr="005C1015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Pr="005C1015">
        <w:rPr>
          <w:rFonts w:cs="Times New Roman"/>
          <w:spacing w:val="-4"/>
          <w:sz w:val="26"/>
          <w:szCs w:val="26"/>
        </w:rPr>
        <w:t xml:space="preserve">а Российской Федерации от 21.03.1991 № 943-1 «О налоговых органах Российской Федерации»; </w:t>
      </w:r>
      <w:hyperlink r:id="rId18" w:history="1">
        <w:proofErr w:type="gramStart"/>
        <w:r w:rsidRPr="005C1015">
          <w:rPr>
            <w:rFonts w:cs="Times New Roman"/>
            <w:spacing w:val="-4"/>
            <w:sz w:val="26"/>
            <w:szCs w:val="26"/>
          </w:rPr>
          <w:t>Указ</w:t>
        </w:r>
      </w:hyperlink>
      <w:r w:rsidRPr="005C1015">
        <w:rPr>
          <w:rFonts w:cs="Times New Roman"/>
          <w:spacing w:val="-4"/>
          <w:sz w:val="26"/>
          <w:szCs w:val="26"/>
        </w:rPr>
        <w:t>ов</w:t>
      </w:r>
      <w:proofErr w:type="gramEnd"/>
      <w:r w:rsidRPr="005C1015">
        <w:rPr>
          <w:rFonts w:cs="Times New Roman"/>
          <w:spacing w:val="-4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9" w:history="1">
        <w:r w:rsidRPr="005C1015">
          <w:rPr>
            <w:rFonts w:cs="Times New Roman"/>
            <w:spacing w:val="-4"/>
            <w:sz w:val="26"/>
            <w:szCs w:val="26"/>
          </w:rPr>
          <w:t>Постановления</w:t>
        </w:r>
      </w:hyperlink>
      <w:r w:rsidRPr="005C1015">
        <w:rPr>
          <w:rFonts w:cs="Times New Roman"/>
          <w:spacing w:val="-4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20" w:history="1">
        <w:proofErr w:type="gramStart"/>
        <w:r w:rsidRPr="005C1015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Pr="005C1015">
        <w:rPr>
          <w:rFonts w:cs="Times New Roman"/>
          <w:spacing w:val="-4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5C1015">
        <w:rPr>
          <w:rFonts w:cs="Times New Roman"/>
          <w:spacing w:val="-4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E3223" w:rsidRPr="005C1015">
        <w:rPr>
          <w:rFonts w:cs="Times New Roman"/>
          <w:spacing w:val="-4"/>
          <w:sz w:val="26"/>
          <w:szCs w:val="26"/>
        </w:rPr>
        <w:t xml:space="preserve">алоговых деклараций (расчетов)», </w:t>
      </w:r>
      <w:proofErr w:type="gramEnd"/>
    </w:p>
    <w:p w:rsidR="00F87A43" w:rsidRPr="00BD023F" w:rsidRDefault="00F87A43" w:rsidP="002435E3">
      <w:pPr>
        <w:pStyle w:val="af1"/>
        <w:widowControl w:val="0"/>
        <w:numPr>
          <w:ilvl w:val="2"/>
          <w:numId w:val="12"/>
        </w:numPr>
        <w:ind w:left="0" w:firstLine="708"/>
        <w:rPr>
          <w:rFonts w:cs="Times New Roman"/>
          <w:sz w:val="26"/>
          <w:szCs w:val="26"/>
        </w:rPr>
      </w:pPr>
      <w:r w:rsidRPr="00BD023F">
        <w:rPr>
          <w:rFonts w:cs="Times New Roman"/>
          <w:sz w:val="26"/>
          <w:szCs w:val="26"/>
        </w:rPr>
        <w:t>Иных</w:t>
      </w:r>
      <w:r w:rsidR="009D1861">
        <w:rPr>
          <w:rFonts w:cs="Times New Roman"/>
          <w:sz w:val="26"/>
          <w:szCs w:val="26"/>
        </w:rPr>
        <w:t xml:space="preserve"> </w:t>
      </w:r>
      <w:r w:rsidRPr="00BD023F">
        <w:rPr>
          <w:rFonts w:cs="Times New Roman"/>
          <w:sz w:val="26"/>
          <w:szCs w:val="26"/>
        </w:rPr>
        <w:t xml:space="preserve">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A20A1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BD023F">
        <w:rPr>
          <w:rFonts w:cs="Times New Roman"/>
          <w:sz w:val="26"/>
          <w:szCs w:val="26"/>
        </w:rPr>
        <w:t>.</w:t>
      </w:r>
    </w:p>
    <w:p w:rsidR="00C94D3B" w:rsidRPr="00BD023F" w:rsidRDefault="00E97B21" w:rsidP="00C94D3B">
      <w:pPr>
        <w:numPr>
          <w:ilvl w:val="2"/>
          <w:numId w:val="12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  <w:rPr>
          <w:spacing w:val="-4"/>
          <w:sz w:val="26"/>
          <w:szCs w:val="26"/>
        </w:rPr>
      </w:pPr>
      <w:r w:rsidRPr="00C94D3B">
        <w:rPr>
          <w:spacing w:val="-4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</w:t>
      </w:r>
      <w:r w:rsidR="00BA6FC6">
        <w:rPr>
          <w:spacing w:val="-4"/>
          <w:sz w:val="26"/>
          <w:szCs w:val="26"/>
        </w:rPr>
        <w:t>.</w:t>
      </w:r>
    </w:p>
    <w:p w:rsidR="00FC2525" w:rsidRPr="00C94D3B" w:rsidRDefault="00FC2525" w:rsidP="00167CB8">
      <w:pPr>
        <w:pStyle w:val="af1"/>
        <w:numPr>
          <w:ilvl w:val="1"/>
          <w:numId w:val="12"/>
        </w:numPr>
        <w:autoSpaceDE w:val="0"/>
        <w:autoSpaceDN w:val="0"/>
        <w:adjustRightInd w:val="0"/>
        <w:spacing w:line="300" w:lineRule="exact"/>
        <w:ind w:left="0" w:firstLine="709"/>
        <w:rPr>
          <w:spacing w:val="-4"/>
          <w:sz w:val="26"/>
          <w:szCs w:val="26"/>
        </w:rPr>
      </w:pPr>
      <w:proofErr w:type="gramStart"/>
      <w:r w:rsidRPr="00C94D3B">
        <w:rPr>
          <w:spacing w:val="-4"/>
          <w:sz w:val="26"/>
          <w:szCs w:val="26"/>
        </w:rPr>
        <w:t xml:space="preserve"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института предварительной проверки жалобы и иной информации, поступившей в </w:t>
      </w:r>
      <w:r w:rsidRPr="00C94D3B">
        <w:rPr>
          <w:spacing w:val="-4"/>
          <w:sz w:val="26"/>
          <w:szCs w:val="26"/>
        </w:rPr>
        <w:lastRenderedPageBreak/>
        <w:t>контрольно-надзорный орган; процедуры организации проверки: порядка, этапов, инструментов проведения;</w:t>
      </w:r>
      <w:proofErr w:type="gramEnd"/>
      <w:r w:rsidRPr="00C94D3B">
        <w:rPr>
          <w:spacing w:val="-4"/>
          <w:sz w:val="26"/>
          <w:szCs w:val="26"/>
        </w:rPr>
        <w:t xml:space="preserve"> </w:t>
      </w:r>
      <w:proofErr w:type="gramStart"/>
      <w:r w:rsidRPr="00C94D3B">
        <w:rPr>
          <w:spacing w:val="-4"/>
          <w:sz w:val="26"/>
          <w:szCs w:val="26"/>
        </w:rPr>
        <w:t>ограничений при проведении проверочных процедур; мер, принимаемых по результатам проверки; плановых (рейдовых) осмотров;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proofErr w:type="gramEnd"/>
      <w:r w:rsidRPr="00C94D3B">
        <w:rPr>
          <w:spacing w:val="-4"/>
          <w:sz w:val="26"/>
          <w:szCs w:val="26"/>
        </w:rPr>
        <w:t xml:space="preserve"> порядка выезда за границу граждан, допущенных к государственной тайне; ответственности за правонарушения в области защиты государственной тайны; системы взаимодействия в рамках внутриведомственного и межведомственного электронного документооборота; правил эксплуатации зданий и сооружений; системы технической и противопожарной безопасности.</w:t>
      </w:r>
    </w:p>
    <w:p w:rsidR="00FC2525" w:rsidRPr="00BD023F" w:rsidRDefault="00FC2525" w:rsidP="002435E3">
      <w:pPr>
        <w:pStyle w:val="af1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5"/>
          <w:sz w:val="26"/>
          <w:szCs w:val="26"/>
        </w:rPr>
      </w:pPr>
      <w:r w:rsidRPr="00BD023F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</w:t>
      </w:r>
      <w:r w:rsidR="00170EFC" w:rsidRPr="00BD023F">
        <w:rPr>
          <w:rFonts w:cs="Times New Roman"/>
          <w:sz w:val="26"/>
          <w:szCs w:val="26"/>
        </w:rPr>
        <w:t>.</w:t>
      </w:r>
    </w:p>
    <w:p w:rsidR="00FC2525" w:rsidRPr="00BD023F" w:rsidRDefault="00F2279B" w:rsidP="002435E3">
      <w:pPr>
        <w:tabs>
          <w:tab w:val="left" w:pos="142"/>
          <w:tab w:val="num" w:pos="454"/>
          <w:tab w:val="left" w:pos="709"/>
        </w:tabs>
        <w:autoSpaceDE w:val="0"/>
        <w:autoSpaceDN w:val="0"/>
        <w:adjustRightInd w:val="0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 xml:space="preserve">     </w:t>
      </w:r>
      <w:r w:rsidR="00790007">
        <w:rPr>
          <w:spacing w:val="-5"/>
          <w:sz w:val="26"/>
          <w:szCs w:val="26"/>
        </w:rPr>
        <w:t xml:space="preserve"> </w:t>
      </w:r>
      <w:r w:rsidR="002435E3">
        <w:rPr>
          <w:spacing w:val="-5"/>
          <w:sz w:val="26"/>
          <w:szCs w:val="26"/>
        </w:rPr>
        <w:t xml:space="preserve">     </w:t>
      </w:r>
      <w:proofErr w:type="gramStart"/>
      <w:r w:rsidR="00D25ED5" w:rsidRPr="00BD023F">
        <w:rPr>
          <w:spacing w:val="-5"/>
          <w:sz w:val="26"/>
          <w:szCs w:val="26"/>
        </w:rPr>
        <w:t>6.6.</w:t>
      </w:r>
      <w:r w:rsidR="00FC2525" w:rsidRPr="00BD023F">
        <w:rPr>
          <w:spacing w:val="-5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="00D25ED5" w:rsidRPr="00BD023F">
        <w:rPr>
          <w:sz w:val="26"/>
          <w:szCs w:val="26"/>
        </w:rPr>
        <w:t>работы в сфере, соответствующей направлению деятельности Отдела;</w:t>
      </w:r>
      <w:r w:rsidR="009D1861">
        <w:rPr>
          <w:sz w:val="26"/>
          <w:szCs w:val="26"/>
        </w:rPr>
        <w:t xml:space="preserve"> </w:t>
      </w:r>
      <w:r w:rsidR="008915CE" w:rsidRPr="00E314FC">
        <w:rPr>
          <w:rFonts w:eastAsia="Calibri"/>
          <w:sz w:val="26"/>
          <w:szCs w:val="26"/>
        </w:rPr>
        <w:t>навыки делового письма, делового общения;</w:t>
      </w:r>
      <w:r w:rsidR="008915CE">
        <w:rPr>
          <w:rFonts w:eastAsia="Calibri"/>
          <w:sz w:val="26"/>
          <w:szCs w:val="26"/>
        </w:rPr>
        <w:t xml:space="preserve"> </w:t>
      </w:r>
      <w:r w:rsidR="008915CE" w:rsidRPr="00E314FC">
        <w:rPr>
          <w:rFonts w:eastAsia="Calibri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8915CE">
        <w:rPr>
          <w:rFonts w:eastAsia="Calibri"/>
          <w:sz w:val="26"/>
          <w:szCs w:val="26"/>
        </w:rPr>
        <w:t xml:space="preserve"> </w:t>
      </w:r>
      <w:r w:rsidR="00D25ED5" w:rsidRPr="00BD023F">
        <w:rPr>
          <w:sz w:val="26"/>
          <w:szCs w:val="26"/>
        </w:rPr>
        <w:t>сбора, систематизации, использования</w:t>
      </w:r>
      <w:r w:rsidR="00E021EE">
        <w:rPr>
          <w:sz w:val="26"/>
          <w:szCs w:val="26"/>
        </w:rPr>
        <w:t xml:space="preserve"> актуальной информации;</w:t>
      </w:r>
      <w:r w:rsidR="00D25ED5" w:rsidRPr="00BD023F">
        <w:rPr>
          <w:sz w:val="26"/>
          <w:szCs w:val="26"/>
        </w:rPr>
        <w:t xml:space="preserve"> применения компьютерной и другой оргтехники;</w:t>
      </w:r>
      <w:proofErr w:type="gramEnd"/>
      <w:r w:rsidR="00D25ED5" w:rsidRPr="00BD023F">
        <w:rPr>
          <w:sz w:val="26"/>
          <w:szCs w:val="26"/>
        </w:rPr>
        <w:t xml:space="preserve"> работы: с внутренними и периферийными устройствами компьютера, информационно-коммуникационными сетями</w:t>
      </w:r>
      <w:r w:rsidR="00E021EE">
        <w:rPr>
          <w:sz w:val="26"/>
          <w:szCs w:val="26"/>
        </w:rPr>
        <w:t xml:space="preserve"> (в том числе с сетью Интернет);</w:t>
      </w:r>
      <w:r w:rsidR="00D25ED5" w:rsidRPr="00BD023F">
        <w:rPr>
          <w:sz w:val="26"/>
          <w:szCs w:val="26"/>
        </w:rPr>
        <w:t xml:space="preserve"> </w:t>
      </w:r>
      <w:r w:rsidR="00FC2525" w:rsidRPr="00BD023F">
        <w:rPr>
          <w:spacing w:val="-5"/>
          <w:sz w:val="26"/>
          <w:szCs w:val="26"/>
        </w:rPr>
        <w:t xml:space="preserve">организации и проведения </w:t>
      </w:r>
      <w:r w:rsidR="0027289A" w:rsidRPr="00BD023F">
        <w:rPr>
          <w:spacing w:val="-5"/>
          <w:sz w:val="26"/>
          <w:szCs w:val="26"/>
        </w:rPr>
        <w:t>камеральной</w:t>
      </w:r>
      <w:r w:rsidR="00FC2525" w:rsidRPr="00BD023F">
        <w:rPr>
          <w:spacing w:val="-5"/>
          <w:sz w:val="26"/>
          <w:szCs w:val="26"/>
        </w:rPr>
        <w:t xml:space="preserve"> налоговой проверки, а также рассмотрения и оформления ее результатов в соответствии с порядком и соблюдением сроков по составлению акта по результатам проведения </w:t>
      </w:r>
      <w:r w:rsidR="003C3A52" w:rsidRPr="00BD023F">
        <w:rPr>
          <w:spacing w:val="-5"/>
          <w:sz w:val="26"/>
          <w:szCs w:val="26"/>
        </w:rPr>
        <w:t>камеральной налоговой проверки</w:t>
      </w:r>
      <w:r w:rsidR="008915CE">
        <w:rPr>
          <w:spacing w:val="-5"/>
          <w:sz w:val="26"/>
          <w:szCs w:val="26"/>
        </w:rPr>
        <w:t>.</w:t>
      </w:r>
    </w:p>
    <w:p w:rsidR="00FC2525" w:rsidRPr="00BD023F" w:rsidRDefault="00FC2525" w:rsidP="009D1861">
      <w:pPr>
        <w:pStyle w:val="af1"/>
        <w:numPr>
          <w:ilvl w:val="1"/>
          <w:numId w:val="15"/>
        </w:numPr>
        <w:autoSpaceDE w:val="0"/>
        <w:autoSpaceDN w:val="0"/>
        <w:adjustRightInd w:val="0"/>
        <w:spacing w:line="300" w:lineRule="exact"/>
        <w:ind w:left="0" w:firstLine="709"/>
        <w:rPr>
          <w:rFonts w:cs="Times New Roman"/>
          <w:spacing w:val="-6"/>
          <w:sz w:val="26"/>
          <w:szCs w:val="26"/>
        </w:rPr>
      </w:pPr>
      <w:proofErr w:type="gramStart"/>
      <w:r w:rsidRPr="00BD023F">
        <w:rPr>
          <w:rFonts w:cs="Times New Roman"/>
          <w:spacing w:val="-6"/>
          <w:sz w:val="26"/>
          <w:szCs w:val="26"/>
        </w:rPr>
        <w:t xml:space="preserve">Наличие функциональных умений: </w:t>
      </w:r>
      <w:r w:rsidR="00F21462" w:rsidRPr="00BD023F">
        <w:rPr>
          <w:rFonts w:cs="Times New Roman"/>
          <w:spacing w:val="-6"/>
          <w:sz w:val="26"/>
          <w:szCs w:val="26"/>
        </w:rPr>
        <w:t>проведение</w:t>
      </w:r>
      <w:r w:rsidRPr="00BD023F">
        <w:rPr>
          <w:rFonts w:cs="Times New Roman"/>
          <w:spacing w:val="-6"/>
          <w:sz w:val="26"/>
          <w:szCs w:val="26"/>
        </w:rPr>
        <w:t xml:space="preserve"> </w:t>
      </w:r>
      <w:r w:rsidR="00F21462" w:rsidRPr="00BD023F">
        <w:rPr>
          <w:rFonts w:cs="Times New Roman"/>
          <w:spacing w:val="-6"/>
          <w:sz w:val="26"/>
          <w:szCs w:val="26"/>
        </w:rPr>
        <w:t>камеральных налоговых</w:t>
      </w:r>
      <w:r w:rsidRPr="00BD023F">
        <w:rPr>
          <w:rFonts w:cs="Times New Roman"/>
          <w:spacing w:val="-6"/>
          <w:sz w:val="26"/>
          <w:szCs w:val="26"/>
        </w:rPr>
        <w:t xml:space="preserve"> проверок; рассмотрени</w:t>
      </w:r>
      <w:r w:rsidR="00F21462" w:rsidRPr="00BD023F">
        <w:rPr>
          <w:rFonts w:cs="Times New Roman"/>
          <w:spacing w:val="-6"/>
          <w:sz w:val="26"/>
          <w:szCs w:val="26"/>
        </w:rPr>
        <w:t>е</w:t>
      </w:r>
      <w:r w:rsidRPr="00BD023F">
        <w:rPr>
          <w:rFonts w:cs="Times New Roman"/>
          <w:spacing w:val="-6"/>
          <w:sz w:val="26"/>
          <w:szCs w:val="26"/>
        </w:rPr>
        <w:t xml:space="preserve"> запросов, ходатайств, уведомлений, жалоб; проведения экспертизы; приема, учета, обработки и регистрации корреспонденции, комплектования, хранения, учета и использования архивных документов, </w:t>
      </w:r>
      <w:proofErr w:type="gramEnd"/>
    </w:p>
    <w:p w:rsidR="00F87A43" w:rsidRPr="00BD023F" w:rsidRDefault="00F87A43" w:rsidP="00602850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C61C02" w:rsidRPr="00BD023F" w:rsidRDefault="00C10997" w:rsidP="00C109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 w:rsidR="00C61C02" w:rsidRPr="00BD023F">
        <w:rPr>
          <w:sz w:val="26"/>
          <w:szCs w:val="26"/>
        </w:rPr>
        <w:t xml:space="preserve"> Основные права и обязанности  </w:t>
      </w:r>
      <w:r w:rsidR="00A20A1A">
        <w:rPr>
          <w:sz w:val="26"/>
          <w:szCs w:val="26"/>
        </w:rPr>
        <w:t xml:space="preserve"> государственного налогового инспектора</w:t>
      </w:r>
      <w:r w:rsidR="00C61C02" w:rsidRPr="00BD023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="00C61C02" w:rsidRPr="00BD023F">
          <w:rPr>
            <w:bCs/>
            <w:color w:val="000000"/>
            <w:sz w:val="26"/>
            <w:szCs w:val="26"/>
          </w:rPr>
          <w:t>статьями 14</w:t>
        </w:r>
      </w:hyperlink>
      <w:r w:rsidR="00C61C02" w:rsidRPr="00BD023F">
        <w:rPr>
          <w:color w:val="000000"/>
          <w:sz w:val="26"/>
          <w:szCs w:val="26"/>
        </w:rPr>
        <w:t>,</w:t>
      </w:r>
      <w:r w:rsidR="00C61C02" w:rsidRPr="00BD023F">
        <w:rPr>
          <w:b/>
          <w:color w:val="000000"/>
          <w:sz w:val="26"/>
          <w:szCs w:val="26"/>
        </w:rPr>
        <w:t xml:space="preserve"> </w:t>
      </w:r>
      <w:hyperlink r:id="rId22" w:history="1">
        <w:r w:rsidR="00C61C02" w:rsidRPr="00BD023F">
          <w:rPr>
            <w:bCs/>
            <w:color w:val="000000"/>
            <w:sz w:val="26"/>
            <w:szCs w:val="26"/>
          </w:rPr>
          <w:t>15</w:t>
        </w:r>
      </w:hyperlink>
      <w:r w:rsidR="00C61C02" w:rsidRPr="00BD023F">
        <w:rPr>
          <w:color w:val="000000"/>
          <w:sz w:val="26"/>
          <w:szCs w:val="26"/>
        </w:rPr>
        <w:t>,</w:t>
      </w:r>
      <w:r w:rsidR="00C61C02" w:rsidRPr="00BD023F">
        <w:rPr>
          <w:b/>
          <w:color w:val="000000"/>
          <w:sz w:val="26"/>
          <w:szCs w:val="26"/>
        </w:rPr>
        <w:t xml:space="preserve"> </w:t>
      </w:r>
      <w:hyperlink r:id="rId23" w:history="1">
        <w:r w:rsidR="00C61C02" w:rsidRPr="00BD023F">
          <w:rPr>
            <w:bCs/>
            <w:color w:val="000000"/>
            <w:sz w:val="26"/>
            <w:szCs w:val="26"/>
          </w:rPr>
          <w:t>17</w:t>
        </w:r>
      </w:hyperlink>
      <w:r w:rsidR="00C61C02" w:rsidRPr="00BD023F">
        <w:rPr>
          <w:color w:val="000000"/>
          <w:sz w:val="26"/>
          <w:szCs w:val="26"/>
        </w:rPr>
        <w:t xml:space="preserve">, </w:t>
      </w:r>
      <w:hyperlink r:id="rId24" w:history="1">
        <w:r w:rsidR="00C61C02" w:rsidRPr="00BD023F">
          <w:rPr>
            <w:bCs/>
            <w:color w:val="000000"/>
            <w:sz w:val="26"/>
            <w:szCs w:val="26"/>
          </w:rPr>
          <w:t>18</w:t>
        </w:r>
      </w:hyperlink>
      <w:r w:rsidR="00C61C02" w:rsidRPr="00BD023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61C02" w:rsidRPr="00BD023F">
          <w:rPr>
            <w:sz w:val="26"/>
            <w:szCs w:val="26"/>
          </w:rPr>
          <w:t>2004 г</w:t>
        </w:r>
      </w:smartTag>
      <w:r w:rsidR="00C61C02" w:rsidRPr="00BD023F">
        <w:rPr>
          <w:sz w:val="26"/>
          <w:szCs w:val="26"/>
        </w:rPr>
        <w:t>. № 79-ФЗ "О государственной гражданской службе Российской Федерации" (далее – Федеральный закон № 79-ФЗ).</w:t>
      </w:r>
    </w:p>
    <w:p w:rsidR="00C61C02" w:rsidRPr="00BD023F" w:rsidRDefault="00521135" w:rsidP="00C61C0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В целях реализации возложенных на отдел камеральных проверок № </w:t>
      </w:r>
      <w:r w:rsidR="00E021EE">
        <w:rPr>
          <w:sz w:val="26"/>
          <w:szCs w:val="26"/>
        </w:rPr>
        <w:t>4</w:t>
      </w:r>
      <w:r w:rsidR="000F6365">
        <w:rPr>
          <w:sz w:val="26"/>
          <w:szCs w:val="26"/>
        </w:rPr>
        <w:t xml:space="preserve"> задач и функций, </w:t>
      </w:r>
      <w:r w:rsidR="00A20A1A">
        <w:rPr>
          <w:sz w:val="26"/>
          <w:szCs w:val="26"/>
        </w:rPr>
        <w:t xml:space="preserve"> государственный налоговый инспектор</w:t>
      </w:r>
      <w:r w:rsidR="00C61C02" w:rsidRPr="00BD023F">
        <w:rPr>
          <w:sz w:val="26"/>
          <w:szCs w:val="26"/>
        </w:rPr>
        <w:t xml:space="preserve"> </w:t>
      </w:r>
      <w:r w:rsidR="00A850A6" w:rsidRPr="00BD023F">
        <w:rPr>
          <w:sz w:val="26"/>
          <w:szCs w:val="26"/>
        </w:rPr>
        <w:t xml:space="preserve"> обязан</w:t>
      </w:r>
      <w:r w:rsidR="00C61C02" w:rsidRPr="00BD023F">
        <w:rPr>
          <w:sz w:val="26"/>
          <w:szCs w:val="26"/>
        </w:rPr>
        <w:t>:</w:t>
      </w:r>
    </w:p>
    <w:p w:rsidR="00C61C02" w:rsidRPr="00BD023F" w:rsidRDefault="00C61C02" w:rsidP="00C61C02">
      <w:pPr>
        <w:jc w:val="both"/>
        <w:rPr>
          <w:bCs/>
          <w:spacing w:val="-5"/>
          <w:sz w:val="26"/>
          <w:szCs w:val="26"/>
        </w:rPr>
      </w:pPr>
      <w:r w:rsidRPr="00BD023F">
        <w:rPr>
          <w:bCs/>
          <w:spacing w:val="-5"/>
          <w:sz w:val="26"/>
          <w:szCs w:val="26"/>
        </w:rPr>
        <w:t>- осуществля</w:t>
      </w:r>
      <w:r w:rsidR="00B07EE4" w:rsidRPr="00BD023F">
        <w:rPr>
          <w:bCs/>
          <w:spacing w:val="-5"/>
          <w:sz w:val="26"/>
          <w:szCs w:val="26"/>
        </w:rPr>
        <w:t>ть</w:t>
      </w:r>
      <w:r w:rsidRPr="00BD023F">
        <w:rPr>
          <w:bCs/>
          <w:spacing w:val="-5"/>
          <w:sz w:val="26"/>
          <w:szCs w:val="26"/>
        </w:rPr>
        <w:t xml:space="preserve"> </w:t>
      </w:r>
      <w:proofErr w:type="gramStart"/>
      <w:r w:rsidRPr="00BD023F">
        <w:rPr>
          <w:bCs/>
          <w:spacing w:val="-5"/>
          <w:sz w:val="26"/>
          <w:szCs w:val="26"/>
        </w:rPr>
        <w:t>контроль за</w:t>
      </w:r>
      <w:proofErr w:type="gramEnd"/>
      <w:r w:rsidRPr="00BD023F">
        <w:rPr>
          <w:bCs/>
          <w:spacing w:val="-5"/>
          <w:sz w:val="26"/>
          <w:szCs w:val="26"/>
        </w:rPr>
        <w:t xml:space="preserve">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осуществля</w:t>
      </w:r>
      <w:r w:rsidR="00B07EE4" w:rsidRPr="00BD023F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C61C02" w:rsidRPr="00BD023F" w:rsidRDefault="00B07EE4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lastRenderedPageBreak/>
        <w:t>- прово</w:t>
      </w:r>
      <w:r w:rsidR="00C61C02" w:rsidRPr="00BD023F">
        <w:rPr>
          <w:sz w:val="26"/>
          <w:szCs w:val="26"/>
        </w:rPr>
        <w:t>д</w:t>
      </w:r>
      <w:r w:rsidRPr="00BD023F">
        <w:rPr>
          <w:sz w:val="26"/>
          <w:szCs w:val="26"/>
        </w:rPr>
        <w:t xml:space="preserve">ить </w:t>
      </w:r>
      <w:r w:rsidR="00C61C02" w:rsidRPr="00BD023F">
        <w:rPr>
          <w:sz w:val="26"/>
          <w:szCs w:val="26"/>
        </w:rPr>
        <w:t>экономическ</w:t>
      </w:r>
      <w:r w:rsidRPr="00BD023F">
        <w:rPr>
          <w:sz w:val="26"/>
          <w:szCs w:val="26"/>
        </w:rPr>
        <w:t>ий</w:t>
      </w:r>
      <w:r w:rsidR="00C61C02" w:rsidRPr="00BD023F">
        <w:rPr>
          <w:sz w:val="26"/>
          <w:szCs w:val="26"/>
        </w:rPr>
        <w:t xml:space="preserve">  анализ на основе налоговой отчетности и иных документов о деятельности налогоплательщиков, полученных инспекцией;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осуществл</w:t>
      </w:r>
      <w:r w:rsidR="00B07EE4" w:rsidRPr="00BD023F">
        <w:rPr>
          <w:sz w:val="26"/>
          <w:szCs w:val="26"/>
        </w:rPr>
        <w:t>ять</w:t>
      </w:r>
      <w:r w:rsidRPr="00BD023F">
        <w:rPr>
          <w:sz w:val="26"/>
          <w:szCs w:val="26"/>
        </w:rPr>
        <w:t xml:space="preserve">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использова</w:t>
      </w:r>
      <w:r w:rsidR="00B07EE4" w:rsidRPr="00BD023F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направл</w:t>
      </w:r>
      <w:r w:rsidR="00B07EE4" w:rsidRPr="00BD023F">
        <w:rPr>
          <w:sz w:val="26"/>
          <w:szCs w:val="26"/>
        </w:rPr>
        <w:t>ять</w:t>
      </w:r>
      <w:r w:rsidRPr="00BD023F">
        <w:rPr>
          <w:sz w:val="26"/>
          <w:szCs w:val="26"/>
        </w:rPr>
        <w:t xml:space="preserve">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оформл</w:t>
      </w:r>
      <w:r w:rsidR="00B07EE4" w:rsidRPr="00BD023F">
        <w:rPr>
          <w:sz w:val="26"/>
          <w:szCs w:val="26"/>
        </w:rPr>
        <w:t>ять</w:t>
      </w:r>
      <w:r w:rsidRPr="00BD023F">
        <w:rPr>
          <w:sz w:val="26"/>
          <w:szCs w:val="26"/>
        </w:rPr>
        <w:t xml:space="preserve"> результат</w:t>
      </w:r>
      <w:r w:rsidR="00B07EE4" w:rsidRPr="00BD023F">
        <w:rPr>
          <w:sz w:val="26"/>
          <w:szCs w:val="26"/>
        </w:rPr>
        <w:t xml:space="preserve">ы </w:t>
      </w:r>
      <w:r w:rsidRPr="00BD023F">
        <w:rPr>
          <w:sz w:val="26"/>
          <w:szCs w:val="26"/>
        </w:rPr>
        <w:t>камеральных проверок;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r w:rsidR="00B07EE4" w:rsidRPr="00BD023F">
        <w:rPr>
          <w:sz w:val="26"/>
          <w:szCs w:val="26"/>
        </w:rPr>
        <w:t xml:space="preserve">осуществлять </w:t>
      </w:r>
      <w:r w:rsidRPr="00BD023F">
        <w:rPr>
          <w:sz w:val="26"/>
          <w:szCs w:val="26"/>
        </w:rPr>
        <w:t>подготовк</w:t>
      </w:r>
      <w:r w:rsidR="00B07EE4" w:rsidRPr="00BD023F">
        <w:rPr>
          <w:sz w:val="26"/>
          <w:szCs w:val="26"/>
        </w:rPr>
        <w:t>у</w:t>
      </w:r>
      <w:r w:rsidRPr="00BD023F">
        <w:rPr>
          <w:sz w:val="26"/>
          <w:szCs w:val="26"/>
        </w:rPr>
        <w:t xml:space="preserve">  проектов решений по результатам проведенной проверки и передач</w:t>
      </w:r>
      <w:r w:rsidR="00B07EE4" w:rsidRPr="00BD023F">
        <w:rPr>
          <w:sz w:val="26"/>
          <w:szCs w:val="26"/>
        </w:rPr>
        <w:t>у</w:t>
      </w:r>
      <w:r w:rsidRPr="00BD023F">
        <w:rPr>
          <w:sz w:val="26"/>
          <w:szCs w:val="26"/>
        </w:rPr>
        <w:t xml:space="preserve"> в правовой отдел материалов камеральных налоговых проверок для согласования;</w:t>
      </w:r>
    </w:p>
    <w:p w:rsidR="00C61C02" w:rsidRPr="00BD023F" w:rsidRDefault="00C61C02" w:rsidP="00C61C02">
      <w:pPr>
        <w:jc w:val="both"/>
        <w:rPr>
          <w:bCs/>
          <w:spacing w:val="-5"/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r w:rsidRPr="00BD023F">
        <w:rPr>
          <w:bCs/>
          <w:spacing w:val="-5"/>
          <w:sz w:val="26"/>
          <w:szCs w:val="26"/>
        </w:rPr>
        <w:t>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r w:rsidR="00B07EE4" w:rsidRPr="00BD023F">
        <w:rPr>
          <w:sz w:val="26"/>
          <w:szCs w:val="26"/>
        </w:rPr>
        <w:t xml:space="preserve">обеспечивать </w:t>
      </w:r>
      <w:r w:rsidRPr="00BD023F">
        <w:rPr>
          <w:sz w:val="26"/>
          <w:szCs w:val="26"/>
        </w:rPr>
        <w:t xml:space="preserve">рассмотрение писем, заявлений налогоплательщиков, граждан,  в части вопросов, относящихся к компетенции </w:t>
      </w:r>
      <w:r w:rsidR="002974CF" w:rsidRPr="00BD023F">
        <w:rPr>
          <w:sz w:val="26"/>
          <w:szCs w:val="26"/>
        </w:rPr>
        <w:t>О</w:t>
      </w:r>
      <w:r w:rsidRPr="00BD023F">
        <w:rPr>
          <w:sz w:val="26"/>
          <w:szCs w:val="26"/>
        </w:rPr>
        <w:t>тдела, представление руководству Инспекции заключений и предложений по ним;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обеспеч</w:t>
      </w:r>
      <w:r w:rsidR="00B07EE4" w:rsidRPr="00BD023F">
        <w:rPr>
          <w:sz w:val="26"/>
          <w:szCs w:val="26"/>
        </w:rPr>
        <w:t xml:space="preserve">ивать </w:t>
      </w:r>
      <w:r w:rsidRPr="00BD023F">
        <w:rPr>
          <w:sz w:val="26"/>
          <w:szCs w:val="26"/>
        </w:rPr>
        <w:t>своевременно</w:t>
      </w:r>
      <w:r w:rsidR="00B07EE4" w:rsidRPr="00BD023F">
        <w:rPr>
          <w:sz w:val="26"/>
          <w:szCs w:val="26"/>
        </w:rPr>
        <w:t>е</w:t>
      </w:r>
      <w:r w:rsidRPr="00BD023F">
        <w:rPr>
          <w:sz w:val="26"/>
          <w:szCs w:val="26"/>
        </w:rPr>
        <w:t xml:space="preserve"> и правильно</w:t>
      </w:r>
      <w:r w:rsidR="00B07EE4" w:rsidRPr="00BD023F">
        <w:rPr>
          <w:sz w:val="26"/>
          <w:szCs w:val="26"/>
        </w:rPr>
        <w:t>е</w:t>
      </w:r>
      <w:r w:rsidRPr="00BD023F">
        <w:rPr>
          <w:sz w:val="26"/>
          <w:szCs w:val="26"/>
        </w:rPr>
        <w:t xml:space="preserve"> применени</w:t>
      </w:r>
      <w:r w:rsidR="00B07EE4" w:rsidRPr="00BD023F">
        <w:rPr>
          <w:sz w:val="26"/>
          <w:szCs w:val="26"/>
        </w:rPr>
        <w:t>е</w:t>
      </w:r>
      <w:r w:rsidRPr="00BD023F">
        <w:rPr>
          <w:sz w:val="26"/>
          <w:szCs w:val="26"/>
        </w:rPr>
        <w:t xml:space="preserve">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C61C02" w:rsidRPr="00BD023F" w:rsidRDefault="00C61C02" w:rsidP="00C61C02">
      <w:pPr>
        <w:jc w:val="both"/>
        <w:rPr>
          <w:bCs/>
          <w:spacing w:val="-5"/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r w:rsidRPr="00BD023F">
        <w:rPr>
          <w:bCs/>
          <w:spacing w:val="-5"/>
          <w:sz w:val="26"/>
          <w:szCs w:val="26"/>
        </w:rPr>
        <w:t>осуществля</w:t>
      </w:r>
      <w:r w:rsidR="00B07EE4" w:rsidRPr="00BD023F">
        <w:rPr>
          <w:bCs/>
          <w:spacing w:val="-5"/>
          <w:sz w:val="26"/>
          <w:szCs w:val="26"/>
        </w:rPr>
        <w:t>ть</w:t>
      </w:r>
      <w:r w:rsidRPr="00BD023F">
        <w:rPr>
          <w:bCs/>
          <w:spacing w:val="-5"/>
          <w:sz w:val="26"/>
          <w:szCs w:val="26"/>
        </w:rPr>
        <w:t xml:space="preserve"> производство по административным правонарушениям (составление протоколов об административных правонарушениях);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анализ</w:t>
      </w:r>
      <w:r w:rsidR="00B07EE4" w:rsidRPr="00BD023F">
        <w:rPr>
          <w:sz w:val="26"/>
          <w:szCs w:val="26"/>
        </w:rPr>
        <w:t>ировать практику</w:t>
      </w:r>
      <w:r w:rsidRPr="00BD023F">
        <w:rPr>
          <w:sz w:val="26"/>
          <w:szCs w:val="26"/>
        </w:rPr>
        <w:t xml:space="preserve"> применения действующего законодательства по курируемым вопросам, арбитражн</w:t>
      </w:r>
      <w:r w:rsidR="00B07EE4" w:rsidRPr="00BD023F">
        <w:rPr>
          <w:sz w:val="26"/>
          <w:szCs w:val="26"/>
        </w:rPr>
        <w:t>ую практику</w:t>
      </w:r>
      <w:r w:rsidRPr="00BD023F">
        <w:rPr>
          <w:sz w:val="26"/>
          <w:szCs w:val="26"/>
        </w:rPr>
        <w:t xml:space="preserve"> по предмету деятельности отдела;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анализ</w:t>
      </w:r>
      <w:r w:rsidR="00B07EE4" w:rsidRPr="00BD023F">
        <w:rPr>
          <w:sz w:val="26"/>
          <w:szCs w:val="26"/>
        </w:rPr>
        <w:t>ировать</w:t>
      </w:r>
      <w:r w:rsidRPr="00BD023F">
        <w:rPr>
          <w:sz w:val="26"/>
          <w:szCs w:val="26"/>
        </w:rPr>
        <w:t xml:space="preserve"> опыт работы налоговых органов и в случае необходимости использова</w:t>
      </w:r>
      <w:r w:rsidR="00B07EE4" w:rsidRPr="00BD023F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 его в практической деятельности;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bCs/>
          <w:spacing w:val="-5"/>
          <w:sz w:val="26"/>
          <w:szCs w:val="26"/>
        </w:rPr>
        <w:t xml:space="preserve">-  </w:t>
      </w:r>
      <w:r w:rsidR="00B07EE4" w:rsidRPr="00BD023F">
        <w:rPr>
          <w:bCs/>
          <w:spacing w:val="-5"/>
          <w:sz w:val="26"/>
          <w:szCs w:val="26"/>
        </w:rPr>
        <w:t xml:space="preserve">обеспечивать </w:t>
      </w:r>
      <w:r w:rsidRPr="00BD023F">
        <w:rPr>
          <w:sz w:val="26"/>
          <w:szCs w:val="26"/>
        </w:rPr>
        <w:t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в необходимых случаях  принимать участие в подготовке материалов для рассмотрения на совещаниях Управления;</w:t>
      </w:r>
    </w:p>
    <w:p w:rsidR="008168DA" w:rsidRPr="00BD023F" w:rsidRDefault="008168DA" w:rsidP="008168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D023F">
        <w:rPr>
          <w:sz w:val="26"/>
          <w:szCs w:val="26"/>
        </w:rPr>
        <w:t xml:space="preserve">совершенствовать уровень знаний </w:t>
      </w:r>
      <w:r>
        <w:rPr>
          <w:sz w:val="26"/>
          <w:szCs w:val="26"/>
        </w:rPr>
        <w:t>АИС Налог-3 ПРОМ</w:t>
      </w:r>
      <w:r w:rsidRPr="00BD023F">
        <w:rPr>
          <w:sz w:val="26"/>
          <w:szCs w:val="26"/>
        </w:rPr>
        <w:t>, изучать технологические процессы Инспекции и инструкции на рабочие места.</w:t>
      </w:r>
    </w:p>
    <w:p w:rsidR="00C61C02" w:rsidRPr="00BD023F" w:rsidRDefault="00C61C02" w:rsidP="008168DA">
      <w:pPr>
        <w:shd w:val="clear" w:color="auto" w:fill="FFFFFF"/>
        <w:tabs>
          <w:tab w:val="left" w:pos="720"/>
        </w:tabs>
        <w:ind w:right="-91"/>
        <w:jc w:val="both"/>
        <w:rPr>
          <w:bCs/>
          <w:color w:val="000000"/>
          <w:spacing w:val="-8"/>
          <w:sz w:val="26"/>
          <w:szCs w:val="26"/>
        </w:rPr>
      </w:pPr>
      <w:r w:rsidRPr="00BD023F">
        <w:rPr>
          <w:bCs/>
          <w:sz w:val="26"/>
          <w:szCs w:val="26"/>
        </w:rPr>
        <w:t>- с</w:t>
      </w:r>
      <w:r w:rsidRPr="00BD023F">
        <w:rPr>
          <w:bCs/>
          <w:color w:val="000000"/>
          <w:spacing w:val="1"/>
          <w:sz w:val="26"/>
          <w:szCs w:val="26"/>
        </w:rPr>
        <w:t>истематически повыша</w:t>
      </w:r>
      <w:r w:rsidR="00141270">
        <w:rPr>
          <w:bCs/>
          <w:color w:val="000000"/>
          <w:spacing w:val="1"/>
          <w:sz w:val="26"/>
          <w:szCs w:val="26"/>
        </w:rPr>
        <w:t>ть</w:t>
      </w:r>
      <w:r w:rsidRPr="00BD023F">
        <w:rPr>
          <w:bCs/>
          <w:color w:val="000000"/>
          <w:spacing w:val="1"/>
          <w:sz w:val="26"/>
          <w:szCs w:val="26"/>
        </w:rPr>
        <w:t xml:space="preserve"> уровень квалификации; </w:t>
      </w:r>
    </w:p>
    <w:p w:rsidR="00C61C02" w:rsidRPr="00BD023F" w:rsidRDefault="009A30F6" w:rsidP="00C61C02">
      <w:pPr>
        <w:shd w:val="clear" w:color="auto" w:fill="FFFFFF"/>
        <w:tabs>
          <w:tab w:val="left" w:pos="720"/>
        </w:tabs>
        <w:jc w:val="both"/>
        <w:rPr>
          <w:bCs/>
          <w:color w:val="000000"/>
          <w:spacing w:val="-4"/>
          <w:sz w:val="26"/>
          <w:szCs w:val="26"/>
        </w:rPr>
      </w:pPr>
      <w:r>
        <w:rPr>
          <w:bCs/>
          <w:color w:val="000000"/>
          <w:spacing w:val="-4"/>
          <w:sz w:val="26"/>
          <w:szCs w:val="26"/>
        </w:rPr>
        <w:t xml:space="preserve"> </w:t>
      </w:r>
      <w:r w:rsidR="00C61C02" w:rsidRPr="00BD023F">
        <w:rPr>
          <w:bCs/>
          <w:color w:val="000000"/>
          <w:spacing w:val="-4"/>
          <w:sz w:val="26"/>
          <w:szCs w:val="26"/>
        </w:rPr>
        <w:t>- соблюда</w:t>
      </w:r>
      <w:r>
        <w:rPr>
          <w:bCs/>
          <w:color w:val="000000"/>
          <w:spacing w:val="-4"/>
          <w:sz w:val="26"/>
          <w:szCs w:val="26"/>
        </w:rPr>
        <w:t>ть</w:t>
      </w:r>
      <w:r w:rsidR="00C61C02" w:rsidRPr="00BD023F">
        <w:rPr>
          <w:bCs/>
          <w:color w:val="000000"/>
          <w:spacing w:val="-4"/>
          <w:sz w:val="26"/>
          <w:szCs w:val="26"/>
        </w:rPr>
        <w:t xml:space="preserve"> трудовую дисциплину, нормы охраны труда и технику безопасности;</w:t>
      </w:r>
    </w:p>
    <w:p w:rsidR="00FE383B" w:rsidRPr="00BD023F" w:rsidRDefault="00FE383B" w:rsidP="00FE383B">
      <w:pPr>
        <w:jc w:val="both"/>
        <w:rPr>
          <w:bCs/>
          <w:color w:val="000000"/>
          <w:spacing w:val="-4"/>
          <w:sz w:val="26"/>
          <w:szCs w:val="26"/>
        </w:rPr>
      </w:pPr>
      <w:r w:rsidRPr="00BD023F">
        <w:rPr>
          <w:sz w:val="26"/>
          <w:szCs w:val="26"/>
        </w:rPr>
        <w:t>- в случае служебной необходимости выполня</w:t>
      </w:r>
      <w:r w:rsidR="009A30F6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функции отсутствующих сотрудников отдела по распоряжению начальника отдела;</w:t>
      </w:r>
    </w:p>
    <w:p w:rsidR="00C61C02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своевременно, качественно и в полном объеме выполня</w:t>
      </w:r>
      <w:r w:rsidR="009A30F6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функциональные обязанности и предусмотренные действующим законодательством процедуры,  а также в установленном порядке соблюда</w:t>
      </w:r>
      <w:r w:rsidR="009A30F6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исполнительскую дисциплину, в  том числе при работе в СЭД и иных информационных ресурсах отдела.  </w:t>
      </w:r>
    </w:p>
    <w:p w:rsidR="00FE383B" w:rsidRPr="00BD023F" w:rsidRDefault="007C0544" w:rsidP="00C61C02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 w:rsidR="001E08BA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A20A1A">
        <w:rPr>
          <w:sz w:val="26"/>
          <w:szCs w:val="26"/>
        </w:rPr>
        <w:t xml:space="preserve"> государственный налоговый инспектор</w:t>
      </w:r>
      <w:r w:rsidR="001E08BA">
        <w:rPr>
          <w:sz w:val="26"/>
          <w:szCs w:val="26"/>
        </w:rPr>
        <w:t xml:space="preserve"> имеет право</w:t>
      </w:r>
      <w:r w:rsidR="0011633B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на</w:t>
      </w:r>
      <w:proofErr w:type="gramEnd"/>
      <w:r w:rsidR="001E08BA">
        <w:rPr>
          <w:sz w:val="26"/>
          <w:szCs w:val="26"/>
        </w:rPr>
        <w:t>:</w:t>
      </w:r>
    </w:p>
    <w:p w:rsidR="00C61C02" w:rsidRPr="00BD023F" w:rsidRDefault="00C61C02" w:rsidP="00C61C02">
      <w:pPr>
        <w:tabs>
          <w:tab w:val="left" w:pos="54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83700" w:rsidRPr="00BD023F">
        <w:rPr>
          <w:sz w:val="26"/>
          <w:szCs w:val="26"/>
        </w:rPr>
        <w:t>Отдела</w:t>
      </w:r>
      <w:r w:rsidRPr="00BD023F">
        <w:rPr>
          <w:sz w:val="26"/>
          <w:szCs w:val="26"/>
        </w:rPr>
        <w:t>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защиту сведений о гражданском служащем;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должностной рост на конкурсной основе;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проведение по его заявлению служебной проверки;</w:t>
      </w:r>
    </w:p>
    <w:p w:rsidR="00B423D6" w:rsidRPr="0081585D" w:rsidRDefault="00B423D6" w:rsidP="00B423D6">
      <w:pPr>
        <w:tabs>
          <w:tab w:val="num" w:pos="426"/>
        </w:tabs>
        <w:ind w:firstLine="709"/>
        <w:jc w:val="both"/>
        <w:rPr>
          <w:sz w:val="26"/>
          <w:szCs w:val="26"/>
        </w:rPr>
      </w:pPr>
      <w:proofErr w:type="gramStart"/>
      <w:r w:rsidRPr="00637E1D">
        <w:rPr>
          <w:sz w:val="26"/>
          <w:szCs w:val="26"/>
        </w:rPr>
        <w:t>10.</w:t>
      </w:r>
      <w:r>
        <w:rPr>
          <w:color w:val="548DD4"/>
          <w:sz w:val="26"/>
          <w:szCs w:val="26"/>
        </w:rPr>
        <w:t xml:space="preserve"> </w:t>
      </w:r>
      <w:r w:rsidR="00A20A1A">
        <w:rPr>
          <w:sz w:val="26"/>
          <w:szCs w:val="26"/>
        </w:rPr>
        <w:t xml:space="preserve"> государственный налоговый инспектор</w:t>
      </w:r>
      <w:r w:rsidRPr="002C4CA9">
        <w:rPr>
          <w:sz w:val="26"/>
          <w:szCs w:val="26"/>
        </w:rPr>
        <w:t xml:space="preserve"> </w:t>
      </w:r>
      <w:r w:rsidRPr="00637E1D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tooltip="Постановление Правительства РФ от 30.09.2004 N 506 (ред. от 30.03.2017) &quot;Об утверждении Положения о Федеральной налоговой службе&quot;{КонсультантПлюс}" w:history="1">
        <w:r w:rsidRPr="00637E1D">
          <w:rPr>
            <w:color w:val="0000FF"/>
            <w:sz w:val="26"/>
            <w:szCs w:val="26"/>
          </w:rPr>
          <w:t>Положением</w:t>
        </w:r>
      </w:hyperlink>
      <w:r w:rsidRPr="00637E1D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</w:t>
      </w:r>
      <w:r>
        <w:rPr>
          <w:sz w:val="26"/>
          <w:szCs w:val="26"/>
        </w:rPr>
        <w:t xml:space="preserve">2004 </w:t>
      </w:r>
      <w:r w:rsidRPr="00637E1D">
        <w:rPr>
          <w:sz w:val="26"/>
          <w:szCs w:val="26"/>
        </w:rPr>
        <w:t xml:space="preserve">№ 506, положением об Инспекции Федеральной налоговой службы по Калининскому району г. Новосибирска, утвержденным руководителем Управления от_25.12.2015, Положением об отделе кадров, безопасности и делопроизводства, приказами </w:t>
      </w:r>
      <w:r>
        <w:rPr>
          <w:sz w:val="26"/>
          <w:szCs w:val="26"/>
        </w:rPr>
        <w:t xml:space="preserve">(распоряжениями) ФНС России, </w:t>
      </w:r>
      <w:r w:rsidRPr="00637E1D">
        <w:rPr>
          <w:sz w:val="26"/>
          <w:szCs w:val="26"/>
        </w:rPr>
        <w:t>Управления, приказами Инспекции, поручениями руководства</w:t>
      </w:r>
      <w:proofErr w:type="gramEnd"/>
      <w:r w:rsidRPr="00637E1D">
        <w:rPr>
          <w:sz w:val="26"/>
          <w:szCs w:val="26"/>
        </w:rPr>
        <w:t xml:space="preserve"> Инспекции.</w:t>
      </w:r>
    </w:p>
    <w:p w:rsidR="00B423D6" w:rsidRPr="00D3137B" w:rsidRDefault="00B423D6" w:rsidP="00B423D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A20A1A">
        <w:rPr>
          <w:sz w:val="26"/>
          <w:szCs w:val="26"/>
        </w:rPr>
        <w:t xml:space="preserve"> государственный налоговый инспектор</w:t>
      </w:r>
      <w:r w:rsidRPr="002C4CA9">
        <w:rPr>
          <w:sz w:val="26"/>
          <w:szCs w:val="26"/>
        </w:rPr>
        <w:t xml:space="preserve"> </w:t>
      </w:r>
      <w:r w:rsidRPr="00D3137B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6" w:history="1">
        <w:r w:rsidRPr="008168DA">
          <w:rPr>
            <w:rStyle w:val="a4"/>
            <w:b w:val="0"/>
            <w:color w:val="auto"/>
            <w:sz w:val="26"/>
            <w:szCs w:val="26"/>
          </w:rPr>
          <w:t>законодательством</w:t>
        </w:r>
      </w:hyperlink>
      <w:r w:rsidRPr="00D3137B">
        <w:rPr>
          <w:sz w:val="26"/>
          <w:szCs w:val="26"/>
        </w:rPr>
        <w:t xml:space="preserve"> Российской Федерации.</w:t>
      </w: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 xml:space="preserve">IV. Перечень вопросов, по которым </w:t>
      </w:r>
      <w:r w:rsidR="00A20A1A">
        <w:rPr>
          <w:b/>
          <w:bCs/>
          <w:kern w:val="32"/>
          <w:sz w:val="26"/>
          <w:szCs w:val="26"/>
        </w:rPr>
        <w:t xml:space="preserve"> государственный налоговый инспектор</w:t>
      </w:r>
      <w:r w:rsidRPr="00BD023F">
        <w:rPr>
          <w:b/>
          <w:bCs/>
          <w:kern w:val="32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30AEE" w:rsidRPr="00BD023F" w:rsidRDefault="00A20A1A" w:rsidP="00930AEE">
      <w:pPr>
        <w:tabs>
          <w:tab w:val="left" w:pos="54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30AEE">
        <w:rPr>
          <w:sz w:val="26"/>
          <w:szCs w:val="26"/>
        </w:rPr>
        <w:t>В</w:t>
      </w:r>
      <w:r w:rsidR="00930AEE" w:rsidRPr="000E51C7">
        <w:rPr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государственный налоговый инспектор не принимает управленческие решения</w:t>
      </w:r>
      <w:r w:rsidR="00930AEE">
        <w:rPr>
          <w:sz w:val="26"/>
          <w:szCs w:val="26"/>
        </w:rPr>
        <w:t xml:space="preserve">. </w:t>
      </w:r>
    </w:p>
    <w:p w:rsidR="002D60F5" w:rsidRPr="00BD023F" w:rsidRDefault="002D60F5" w:rsidP="00930AEE">
      <w:pPr>
        <w:tabs>
          <w:tab w:val="left" w:pos="540"/>
        </w:tabs>
        <w:ind w:firstLine="540"/>
        <w:jc w:val="both"/>
        <w:rPr>
          <w:sz w:val="26"/>
          <w:szCs w:val="26"/>
        </w:rPr>
      </w:pP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lastRenderedPageBreak/>
        <w:t>V.</w:t>
      </w:r>
      <w:r w:rsidR="00133910" w:rsidRPr="00BD023F">
        <w:rPr>
          <w:b/>
          <w:bCs/>
          <w:kern w:val="32"/>
          <w:sz w:val="26"/>
          <w:szCs w:val="26"/>
        </w:rPr>
        <w:t xml:space="preserve"> Перечень вопросов, по которым </w:t>
      </w:r>
      <w:r w:rsidRPr="00BD023F">
        <w:rPr>
          <w:b/>
          <w:bCs/>
          <w:kern w:val="32"/>
          <w:sz w:val="26"/>
          <w:szCs w:val="26"/>
        </w:rPr>
        <w:t xml:space="preserve"> </w:t>
      </w:r>
      <w:r w:rsidR="00A20A1A">
        <w:rPr>
          <w:b/>
          <w:bCs/>
          <w:kern w:val="32"/>
          <w:sz w:val="26"/>
          <w:szCs w:val="26"/>
        </w:rPr>
        <w:t xml:space="preserve"> государственный налоговый инспектор</w:t>
      </w:r>
      <w:r w:rsidRPr="00BD023F">
        <w:rPr>
          <w:b/>
          <w:bCs/>
          <w:kern w:val="32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AEE" w:rsidRDefault="00C61C02" w:rsidP="00930AEE">
      <w:pPr>
        <w:tabs>
          <w:tab w:val="left" w:pos="540"/>
        </w:tabs>
        <w:ind w:firstLine="54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  </w:t>
      </w:r>
      <w:r w:rsidR="00930AEE" w:rsidRPr="00BD023F">
        <w:rPr>
          <w:sz w:val="26"/>
          <w:szCs w:val="26"/>
        </w:rPr>
        <w:t>В пределах функциональной компетенции принимает участие в подготовке проектов управленческих и иных решений в части организационного, информационного характера, относящихся к компетенции Отдела.</w:t>
      </w:r>
    </w:p>
    <w:p w:rsidR="00930AEE" w:rsidRPr="00BD023F" w:rsidRDefault="00930AEE" w:rsidP="00930AEE">
      <w:pPr>
        <w:tabs>
          <w:tab w:val="left" w:pos="54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Pr="00BD023F">
        <w:rPr>
          <w:sz w:val="26"/>
          <w:szCs w:val="26"/>
        </w:rPr>
        <w:t xml:space="preserve"> Отдела в соответствии со своей компетенцией обязан  участвовать в подготовке (обсуждении) следующих проектов:</w:t>
      </w:r>
    </w:p>
    <w:p w:rsidR="00930AEE" w:rsidRPr="00BD023F" w:rsidRDefault="00930AEE" w:rsidP="00930AEE">
      <w:pPr>
        <w:tabs>
          <w:tab w:val="left" w:pos="540"/>
        </w:tabs>
        <w:ind w:firstLine="54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proofErr w:type="gramStart"/>
      <w:r w:rsidRPr="00BD023F">
        <w:rPr>
          <w:sz w:val="26"/>
          <w:szCs w:val="26"/>
        </w:rPr>
        <w:t>положении</w:t>
      </w:r>
      <w:proofErr w:type="gramEnd"/>
      <w:r w:rsidRPr="00BD023F">
        <w:rPr>
          <w:sz w:val="26"/>
          <w:szCs w:val="26"/>
        </w:rPr>
        <w:t xml:space="preserve"> об Отделе;</w:t>
      </w:r>
    </w:p>
    <w:p w:rsidR="00930AEE" w:rsidRPr="00BD023F" w:rsidRDefault="00930AEE" w:rsidP="00930AEE">
      <w:pPr>
        <w:tabs>
          <w:tab w:val="left" w:pos="540"/>
        </w:tabs>
        <w:ind w:firstLine="54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графика отпусков Отдела;</w:t>
      </w:r>
    </w:p>
    <w:p w:rsidR="00930AEE" w:rsidRDefault="00930AEE" w:rsidP="00930AEE">
      <w:pPr>
        <w:tabs>
          <w:tab w:val="left" w:pos="540"/>
        </w:tabs>
        <w:ind w:firstLine="54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иных актов по поручению начальника Отдела, Инспекции.</w:t>
      </w:r>
    </w:p>
    <w:p w:rsidR="00930AEE" w:rsidRPr="00BD023F" w:rsidRDefault="00930AEE" w:rsidP="00930AEE">
      <w:pPr>
        <w:tabs>
          <w:tab w:val="left" w:pos="540"/>
        </w:tabs>
        <w:ind w:firstLine="540"/>
        <w:jc w:val="both"/>
        <w:rPr>
          <w:sz w:val="26"/>
          <w:szCs w:val="26"/>
        </w:rPr>
      </w:pPr>
    </w:p>
    <w:p w:rsidR="00C61C02" w:rsidRPr="00BD023F" w:rsidRDefault="00C61C02" w:rsidP="00930AEE">
      <w:pPr>
        <w:tabs>
          <w:tab w:val="left" w:pos="540"/>
        </w:tabs>
        <w:ind w:firstLine="540"/>
        <w:jc w:val="both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61C02" w:rsidRPr="00BD023F" w:rsidRDefault="00C61C02" w:rsidP="00C61C02">
      <w:pPr>
        <w:ind w:firstLine="72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 В соответствии со своими должностными обязанностями </w:t>
      </w:r>
      <w:r w:rsidR="00A20A1A">
        <w:rPr>
          <w:sz w:val="26"/>
          <w:szCs w:val="26"/>
        </w:rPr>
        <w:t xml:space="preserve"> государственный налоговый инспектор</w:t>
      </w:r>
      <w:r w:rsidRPr="00BD023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C61C02" w:rsidRPr="00BD023F" w:rsidRDefault="00C61C02" w:rsidP="00C61C02">
      <w:pPr>
        <w:ind w:firstLine="72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  </w:t>
      </w:r>
      <w:proofErr w:type="gramStart"/>
      <w:r w:rsidRPr="00BD023F">
        <w:rPr>
          <w:sz w:val="26"/>
          <w:szCs w:val="26"/>
        </w:rPr>
        <w:t xml:space="preserve">Взаимодействие </w:t>
      </w:r>
      <w:r w:rsidR="00A20A1A">
        <w:rPr>
          <w:sz w:val="26"/>
          <w:szCs w:val="26"/>
        </w:rPr>
        <w:t xml:space="preserve"> государственного налогового инспектора</w:t>
      </w:r>
      <w:r w:rsidRPr="00BD023F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BD023F">
          <w:rPr>
            <w:bCs/>
            <w:sz w:val="26"/>
            <w:szCs w:val="26"/>
          </w:rPr>
          <w:t>общих принципов</w:t>
        </w:r>
      </w:hyperlink>
      <w:r w:rsidRPr="00BD023F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Pr="00BD023F">
          <w:rPr>
            <w:bCs/>
            <w:sz w:val="26"/>
            <w:szCs w:val="26"/>
          </w:rPr>
          <w:t>Указом</w:t>
        </w:r>
      </w:hyperlink>
      <w:r w:rsidRPr="00BD023F">
        <w:rPr>
          <w:b/>
          <w:sz w:val="26"/>
          <w:szCs w:val="26"/>
        </w:rPr>
        <w:t xml:space="preserve"> </w:t>
      </w:r>
      <w:r w:rsidRPr="00BD023F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D023F">
          <w:rPr>
            <w:sz w:val="26"/>
            <w:szCs w:val="26"/>
          </w:rPr>
          <w:t>2002 г</w:t>
        </w:r>
      </w:smartTag>
      <w:r w:rsidRPr="00BD023F"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BD023F">
        <w:rPr>
          <w:sz w:val="26"/>
          <w:szCs w:val="26"/>
        </w:rPr>
        <w:t xml:space="preserve"> </w:t>
      </w:r>
      <w:proofErr w:type="gramStart"/>
      <w:r w:rsidRPr="00BD023F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Pr="00BD023F">
          <w:rPr>
            <w:bCs/>
            <w:sz w:val="26"/>
            <w:szCs w:val="26"/>
          </w:rPr>
          <w:t>статьей 18</w:t>
        </w:r>
      </w:hyperlink>
      <w:r w:rsidRPr="00BD023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D023F">
          <w:rPr>
            <w:sz w:val="26"/>
            <w:szCs w:val="26"/>
          </w:rPr>
          <w:t>2004 г</w:t>
        </w:r>
      </w:smartTag>
      <w:r w:rsidRPr="00BD023F">
        <w:rPr>
          <w:sz w:val="26"/>
          <w:szCs w:val="26"/>
        </w:rPr>
        <w:t>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0" w:history="1">
        <w:r w:rsidRPr="00BD023F">
          <w:rPr>
            <w:b/>
            <w:kern w:val="32"/>
            <w:sz w:val="26"/>
            <w:szCs w:val="26"/>
          </w:rPr>
          <w:t>административным регламентом</w:t>
        </w:r>
      </w:hyperlink>
      <w:r w:rsidRPr="00BD023F">
        <w:rPr>
          <w:b/>
          <w:bCs/>
          <w:kern w:val="32"/>
          <w:sz w:val="26"/>
          <w:szCs w:val="26"/>
        </w:rPr>
        <w:t xml:space="preserve"> Федеральной налоговой службы</w:t>
      </w:r>
    </w:p>
    <w:p w:rsidR="002D60F5" w:rsidRPr="00BD023F" w:rsidRDefault="00C61C02" w:rsidP="002D60F5">
      <w:pPr>
        <w:ind w:firstLine="539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</w:t>
      </w:r>
      <w:r w:rsidR="002D60F5" w:rsidRPr="00BD023F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133910" w:rsidRPr="00BD023F">
        <w:rPr>
          <w:sz w:val="26"/>
          <w:szCs w:val="26"/>
        </w:rPr>
        <w:t xml:space="preserve"> </w:t>
      </w:r>
      <w:r w:rsidR="00A20A1A">
        <w:rPr>
          <w:sz w:val="26"/>
          <w:szCs w:val="26"/>
        </w:rPr>
        <w:t xml:space="preserve"> государственный налоговый инспектор</w:t>
      </w:r>
      <w:r w:rsidR="002D60F5" w:rsidRPr="00BD023F">
        <w:rPr>
          <w:sz w:val="26"/>
          <w:szCs w:val="26"/>
        </w:rPr>
        <w:t xml:space="preserve"> отдела организационного, информационного обеспечения (принятия участия в обеспечении) </w:t>
      </w:r>
      <w:proofErr w:type="gramStart"/>
      <w:r w:rsidR="002D60F5" w:rsidRPr="00BD023F">
        <w:rPr>
          <w:sz w:val="26"/>
          <w:szCs w:val="26"/>
        </w:rPr>
        <w:t>государственных услуг, осуществляемых Инспекцией не оказывает</w:t>
      </w:r>
      <w:proofErr w:type="gramEnd"/>
      <w:r w:rsidR="002D60F5" w:rsidRPr="00BD023F">
        <w:rPr>
          <w:sz w:val="26"/>
          <w:szCs w:val="26"/>
        </w:rPr>
        <w:t>.</w:t>
      </w:r>
    </w:p>
    <w:p w:rsidR="00C61C02" w:rsidRPr="00BD023F" w:rsidRDefault="00C61C02" w:rsidP="002D60F5">
      <w:pPr>
        <w:ind w:firstLine="539"/>
        <w:jc w:val="both"/>
        <w:rPr>
          <w:b/>
          <w:bCs/>
          <w:kern w:val="32"/>
          <w:sz w:val="26"/>
          <w:szCs w:val="26"/>
        </w:rPr>
      </w:pP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61C02" w:rsidRPr="00BD023F" w:rsidRDefault="00C61C02" w:rsidP="00C61C02">
      <w:pPr>
        <w:ind w:firstLine="72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Эффективность профессиональной служебной деятельности </w:t>
      </w:r>
      <w:r w:rsidR="00A20A1A">
        <w:rPr>
          <w:sz w:val="26"/>
          <w:szCs w:val="26"/>
        </w:rPr>
        <w:t xml:space="preserve"> государственного налогового инспектора</w:t>
      </w:r>
      <w:r w:rsidRPr="00BD023F">
        <w:rPr>
          <w:sz w:val="26"/>
          <w:szCs w:val="26"/>
        </w:rPr>
        <w:t xml:space="preserve"> оценивается по следующим показателям: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качественное проведение камеральных проверок;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соблюдение сроков проведения камеральных проверок;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lastRenderedPageBreak/>
        <w:t>-   выполнение планов работ</w:t>
      </w:r>
      <w:r w:rsidR="002D60F5" w:rsidRPr="00BD023F">
        <w:rPr>
          <w:sz w:val="26"/>
          <w:szCs w:val="26"/>
        </w:rPr>
        <w:t xml:space="preserve"> отдела</w:t>
      </w:r>
      <w:r w:rsidRPr="00BD023F">
        <w:rPr>
          <w:sz w:val="26"/>
          <w:szCs w:val="26"/>
        </w:rPr>
        <w:t>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соблюдение исполнительской дисциплины;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отсутствие жалоб;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надлежащее исполнение своих должностных обязанностей;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своевременности и оперативности выполнения поручений;</w:t>
      </w:r>
    </w:p>
    <w:p w:rsidR="00C61C02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1C02" w:rsidRPr="00EE1386" w:rsidRDefault="00FF5909" w:rsidP="0056790E">
      <w:pPr>
        <w:pStyle w:val="af1"/>
        <w:numPr>
          <w:ilvl w:val="0"/>
          <w:numId w:val="1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sz w:val="26"/>
          <w:szCs w:val="26"/>
        </w:rPr>
      </w:pPr>
      <w:r w:rsidRPr="00EE1386">
        <w:rPr>
          <w:spacing w:val="-4"/>
          <w:sz w:val="26"/>
          <w:szCs w:val="26"/>
        </w:rPr>
        <w:t xml:space="preserve"> </w:t>
      </w:r>
      <w:r w:rsidR="001764BE" w:rsidRPr="00EE1386">
        <w:rPr>
          <w:sz w:val="26"/>
          <w:szCs w:val="26"/>
        </w:rPr>
        <w:t xml:space="preserve"> </w:t>
      </w:r>
      <w:r w:rsidR="00C61C02" w:rsidRPr="00EE1386">
        <w:rPr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осознанию ответственности за последствия своих действий.</w:t>
      </w:r>
    </w:p>
    <w:p w:rsidR="00972D56" w:rsidRPr="00BD023F" w:rsidRDefault="00972D56" w:rsidP="00972D5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B67AA" w:rsidRPr="00BD023F" w:rsidRDefault="002B67AA" w:rsidP="002B67AA">
      <w:pPr>
        <w:ind w:left="360"/>
        <w:jc w:val="both"/>
        <w:rPr>
          <w:sz w:val="26"/>
          <w:szCs w:val="26"/>
        </w:rPr>
      </w:pPr>
      <w:r w:rsidRPr="00BD023F">
        <w:rPr>
          <w:bCs/>
          <w:iCs/>
          <w:color w:val="000000"/>
          <w:sz w:val="26"/>
          <w:szCs w:val="26"/>
        </w:rPr>
        <w:t xml:space="preserve">С должностным регламентом ознакомлена, </w:t>
      </w:r>
      <w:r w:rsidRPr="00BD023F">
        <w:rPr>
          <w:bCs/>
          <w:iCs/>
          <w:sz w:val="26"/>
          <w:szCs w:val="26"/>
        </w:rPr>
        <w:t>копия должностного регламента получена</w:t>
      </w:r>
      <w:r w:rsidRPr="00BD023F">
        <w:rPr>
          <w:bCs/>
          <w:iCs/>
          <w:color w:val="000000"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5"/>
      </w:tblGrid>
      <w:tr w:rsidR="002B67AA" w:rsidRPr="00BD023F" w:rsidTr="002B67AA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DC9" w:rsidRDefault="00484DC9" w:rsidP="00484DC9">
            <w:pPr>
              <w:rPr>
                <w:b/>
                <w:bCs/>
                <w:kern w:val="32"/>
                <w:sz w:val="28"/>
                <w:szCs w:val="28"/>
              </w:rPr>
            </w:pPr>
          </w:p>
          <w:p w:rsidR="002B67AA" w:rsidRPr="00484DC9" w:rsidRDefault="002B67AA" w:rsidP="00484DC9">
            <w:pPr>
              <w:rPr>
                <w:rStyle w:val="af0"/>
                <w:b/>
                <w:i w:val="0"/>
                <w:iCs w:val="0"/>
                <w:sz w:val="28"/>
                <w:szCs w:val="28"/>
              </w:rPr>
            </w:pPr>
          </w:p>
        </w:tc>
      </w:tr>
    </w:tbl>
    <w:p w:rsidR="002B67AA" w:rsidRDefault="002B67AA" w:rsidP="002B67AA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       (дата)</w:t>
      </w:r>
    </w:p>
    <w:p w:rsidR="002B67AA" w:rsidRDefault="002B67AA" w:rsidP="002B67AA">
      <w:pPr>
        <w:rPr>
          <w:sz w:val="26"/>
          <w:szCs w:val="26"/>
        </w:rPr>
      </w:pPr>
    </w:p>
    <w:p w:rsidR="002B67AA" w:rsidRPr="00D77B45" w:rsidRDefault="002B67AA" w:rsidP="002B67AA">
      <w:r w:rsidRPr="00D77B45">
        <w:t>СОГЛАСОВАНО</w:t>
      </w:r>
    </w:p>
    <w:p w:rsidR="002B67AA" w:rsidRPr="00BD126A" w:rsidRDefault="007D3AF3" w:rsidP="002B67AA">
      <w:pPr>
        <w:pStyle w:val="a3"/>
        <w:spacing w:before="120"/>
        <w:jc w:val="left"/>
        <w:rPr>
          <w:rStyle w:val="FontStyle17"/>
          <w:b w:val="0"/>
          <w:bCs w:val="0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Н</w:t>
      </w:r>
      <w:r w:rsidR="002B67AA" w:rsidRPr="00BD126A">
        <w:rPr>
          <w:rFonts w:ascii="Times New Roman" w:hAnsi="Times New Roman"/>
          <w:color w:val="000000" w:themeColor="text1"/>
        </w:rPr>
        <w:t xml:space="preserve">ачальник отдела </w:t>
      </w:r>
      <w:r w:rsidR="002B67AA" w:rsidRPr="00BD126A">
        <w:rPr>
          <w:color w:val="000000" w:themeColor="text1"/>
        </w:rPr>
        <w:tab/>
        <w:t>________________</w:t>
      </w:r>
      <w:r w:rsidR="002B67AA" w:rsidRPr="00BD126A">
        <w:rPr>
          <w:color w:val="000000" w:themeColor="text1"/>
        </w:rPr>
        <w:tab/>
      </w:r>
    </w:p>
    <w:p w:rsidR="00BD126A" w:rsidRPr="00BD126A" w:rsidRDefault="00BD126A">
      <w:pPr>
        <w:pStyle w:val="a3"/>
        <w:spacing w:before="120"/>
        <w:jc w:val="left"/>
        <w:rPr>
          <w:rStyle w:val="FontStyle17"/>
          <w:b w:val="0"/>
          <w:bCs w:val="0"/>
          <w:color w:val="000000" w:themeColor="text1"/>
        </w:rPr>
      </w:pPr>
    </w:p>
    <w:sectPr w:rsidR="00BD126A" w:rsidRPr="00BD126A" w:rsidSect="00BC0A1F">
      <w:headerReference w:type="default" r:id="rId31"/>
      <w:pgSz w:w="11906" w:h="16838"/>
      <w:pgMar w:top="899" w:right="707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B6A" w:rsidRDefault="00126B6A" w:rsidP="009E5C1C">
      <w:r>
        <w:separator/>
      </w:r>
    </w:p>
  </w:endnote>
  <w:endnote w:type="continuationSeparator" w:id="0">
    <w:p w:rsidR="00126B6A" w:rsidRDefault="00126B6A" w:rsidP="009E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B6A" w:rsidRDefault="00126B6A" w:rsidP="009E5C1C">
      <w:r>
        <w:separator/>
      </w:r>
    </w:p>
  </w:footnote>
  <w:footnote w:type="continuationSeparator" w:id="0">
    <w:p w:rsidR="00126B6A" w:rsidRDefault="00126B6A" w:rsidP="009E5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A1A" w:rsidRDefault="00484DC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ED5847">
      <w:rPr>
        <w:noProof/>
      </w:rPr>
      <w:t>7</w:t>
    </w:r>
    <w:r>
      <w:rPr>
        <w:noProof/>
      </w:rPr>
      <w:fldChar w:fldCharType="end"/>
    </w:r>
  </w:p>
  <w:p w:rsidR="00A20A1A" w:rsidRDefault="00A20A1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07B4"/>
    <w:multiLevelType w:val="hybridMultilevel"/>
    <w:tmpl w:val="5FB884A2"/>
    <w:lvl w:ilvl="0" w:tplc="A7C0E20C">
      <w:start w:val="1"/>
      <w:numFmt w:val="decimal"/>
      <w:lvlText w:val="20.%1."/>
      <w:lvlJc w:val="left"/>
      <w:pPr>
        <w:ind w:left="7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5E160C"/>
    <w:multiLevelType w:val="hybridMultilevel"/>
    <w:tmpl w:val="185A76A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4B347C"/>
    <w:multiLevelType w:val="hybridMultilevel"/>
    <w:tmpl w:val="0E5C2422"/>
    <w:lvl w:ilvl="0" w:tplc="A48C40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4A5692"/>
    <w:multiLevelType w:val="hybridMultilevel"/>
    <w:tmpl w:val="5F384B4A"/>
    <w:lvl w:ilvl="0" w:tplc="86AA9E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C21267"/>
    <w:multiLevelType w:val="hybridMultilevel"/>
    <w:tmpl w:val="56428C9E"/>
    <w:lvl w:ilvl="0" w:tplc="65062A0C">
      <w:start w:val="1"/>
      <w:numFmt w:val="decimal"/>
      <w:lvlText w:val="3.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70CA9"/>
    <w:multiLevelType w:val="hybridMultilevel"/>
    <w:tmpl w:val="4F3E7D98"/>
    <w:lvl w:ilvl="0" w:tplc="A1BE87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A239B5"/>
    <w:multiLevelType w:val="multilevel"/>
    <w:tmpl w:val="32A8E738"/>
    <w:lvl w:ilvl="0">
      <w:start w:val="6"/>
      <w:numFmt w:val="decimal"/>
      <w:lvlText w:val="%1."/>
      <w:lvlJc w:val="left"/>
      <w:pPr>
        <w:ind w:left="630" w:hanging="630"/>
      </w:pPr>
      <w:rPr>
        <w:rFonts w:eastAsia="Times New Roman" w:hint="default"/>
        <w:sz w:val="27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eastAsia="Times New Roman" w:hint="default"/>
        <w:sz w:val="27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sz w:val="27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  <w:sz w:val="27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  <w:sz w:val="27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  <w:sz w:val="27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  <w:sz w:val="27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  <w:sz w:val="27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  <w:sz w:val="27"/>
      </w:rPr>
    </w:lvl>
  </w:abstractNum>
  <w:abstractNum w:abstractNumId="11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622034"/>
    <w:multiLevelType w:val="multilevel"/>
    <w:tmpl w:val="62F27B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3C338FD"/>
    <w:multiLevelType w:val="hybridMultilevel"/>
    <w:tmpl w:val="7D6294A4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CC86E940">
      <w:start w:val="1"/>
      <w:numFmt w:val="decimal"/>
      <w:lvlText w:val="6.3.%3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9BA0B77"/>
    <w:multiLevelType w:val="multilevel"/>
    <w:tmpl w:val="E90634AE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62076A2E"/>
    <w:multiLevelType w:val="hybridMultilevel"/>
    <w:tmpl w:val="43464248"/>
    <w:lvl w:ilvl="0" w:tplc="6F8E0BB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7">
    <w:nsid w:val="6E7A1C50"/>
    <w:multiLevelType w:val="multilevel"/>
    <w:tmpl w:val="D638D35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5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8"/>
  </w:num>
  <w:num w:numId="8">
    <w:abstractNumId w:val="13"/>
  </w:num>
  <w:num w:numId="9">
    <w:abstractNumId w:val="2"/>
  </w:num>
  <w:num w:numId="10">
    <w:abstractNumId w:val="9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4"/>
  </w:num>
  <w:num w:numId="16">
    <w:abstractNumId w:val="15"/>
  </w:num>
  <w:num w:numId="17">
    <w:abstractNumId w:val="16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DE6"/>
    <w:rsid w:val="000018B4"/>
    <w:rsid w:val="00014333"/>
    <w:rsid w:val="0002173E"/>
    <w:rsid w:val="00030B9E"/>
    <w:rsid w:val="00036957"/>
    <w:rsid w:val="00055B24"/>
    <w:rsid w:val="00056108"/>
    <w:rsid w:val="00063E55"/>
    <w:rsid w:val="00065711"/>
    <w:rsid w:val="00066FC4"/>
    <w:rsid w:val="00084C02"/>
    <w:rsid w:val="0009685F"/>
    <w:rsid w:val="000A35A3"/>
    <w:rsid w:val="000A3F60"/>
    <w:rsid w:val="000C550C"/>
    <w:rsid w:val="000E0CA3"/>
    <w:rsid w:val="000F5A3D"/>
    <w:rsid w:val="000F6365"/>
    <w:rsid w:val="000F6CFC"/>
    <w:rsid w:val="00115163"/>
    <w:rsid w:val="0011633B"/>
    <w:rsid w:val="00117596"/>
    <w:rsid w:val="00122357"/>
    <w:rsid w:val="001249A8"/>
    <w:rsid w:val="00126B6A"/>
    <w:rsid w:val="00126EB8"/>
    <w:rsid w:val="00133910"/>
    <w:rsid w:val="00134077"/>
    <w:rsid w:val="00137260"/>
    <w:rsid w:val="001372A9"/>
    <w:rsid w:val="00141270"/>
    <w:rsid w:val="001439E2"/>
    <w:rsid w:val="00145F4D"/>
    <w:rsid w:val="00152E27"/>
    <w:rsid w:val="0016181A"/>
    <w:rsid w:val="00167CB8"/>
    <w:rsid w:val="00167DAB"/>
    <w:rsid w:val="0017051C"/>
    <w:rsid w:val="00170EFC"/>
    <w:rsid w:val="00172D48"/>
    <w:rsid w:val="001764BE"/>
    <w:rsid w:val="00185536"/>
    <w:rsid w:val="001B114D"/>
    <w:rsid w:val="001B52C9"/>
    <w:rsid w:val="001C2241"/>
    <w:rsid w:val="001D4EDC"/>
    <w:rsid w:val="001E08BA"/>
    <w:rsid w:val="001F6718"/>
    <w:rsid w:val="001F6D51"/>
    <w:rsid w:val="002001FF"/>
    <w:rsid w:val="00207570"/>
    <w:rsid w:val="00222EB5"/>
    <w:rsid w:val="0022783E"/>
    <w:rsid w:val="00235D21"/>
    <w:rsid w:val="002435E3"/>
    <w:rsid w:val="00245D5E"/>
    <w:rsid w:val="00252903"/>
    <w:rsid w:val="0025520B"/>
    <w:rsid w:val="0027289A"/>
    <w:rsid w:val="002736B1"/>
    <w:rsid w:val="00280B02"/>
    <w:rsid w:val="00290E0B"/>
    <w:rsid w:val="00293741"/>
    <w:rsid w:val="002974CF"/>
    <w:rsid w:val="00297FD1"/>
    <w:rsid w:val="002B5601"/>
    <w:rsid w:val="002B5B1D"/>
    <w:rsid w:val="002B66E4"/>
    <w:rsid w:val="002B67AA"/>
    <w:rsid w:val="002B6811"/>
    <w:rsid w:val="002B7315"/>
    <w:rsid w:val="002C1241"/>
    <w:rsid w:val="002C2676"/>
    <w:rsid w:val="002D60F5"/>
    <w:rsid w:val="002D6ECE"/>
    <w:rsid w:val="002E6ABC"/>
    <w:rsid w:val="002E7E89"/>
    <w:rsid w:val="00300F79"/>
    <w:rsid w:val="003020D4"/>
    <w:rsid w:val="0030763C"/>
    <w:rsid w:val="0031121E"/>
    <w:rsid w:val="00314A6B"/>
    <w:rsid w:val="0031647B"/>
    <w:rsid w:val="003462EF"/>
    <w:rsid w:val="00347960"/>
    <w:rsid w:val="00352DED"/>
    <w:rsid w:val="00353592"/>
    <w:rsid w:val="003648F8"/>
    <w:rsid w:val="003678EA"/>
    <w:rsid w:val="003822C6"/>
    <w:rsid w:val="00386F99"/>
    <w:rsid w:val="00391CE6"/>
    <w:rsid w:val="003A6F77"/>
    <w:rsid w:val="003B1FBF"/>
    <w:rsid w:val="003B3B6E"/>
    <w:rsid w:val="003B4F54"/>
    <w:rsid w:val="003C02EE"/>
    <w:rsid w:val="003C0971"/>
    <w:rsid w:val="003C3A52"/>
    <w:rsid w:val="003C498C"/>
    <w:rsid w:val="003D0843"/>
    <w:rsid w:val="003E0C5A"/>
    <w:rsid w:val="003F4376"/>
    <w:rsid w:val="004024F2"/>
    <w:rsid w:val="004042A2"/>
    <w:rsid w:val="00412B6B"/>
    <w:rsid w:val="00417564"/>
    <w:rsid w:val="00431F51"/>
    <w:rsid w:val="00432F9B"/>
    <w:rsid w:val="00432FE6"/>
    <w:rsid w:val="004331A0"/>
    <w:rsid w:val="0043670F"/>
    <w:rsid w:val="00446DE2"/>
    <w:rsid w:val="0045131B"/>
    <w:rsid w:val="00451372"/>
    <w:rsid w:val="0046226E"/>
    <w:rsid w:val="00462BF4"/>
    <w:rsid w:val="004709E2"/>
    <w:rsid w:val="004815ED"/>
    <w:rsid w:val="00484DC9"/>
    <w:rsid w:val="004939F6"/>
    <w:rsid w:val="0049458E"/>
    <w:rsid w:val="004A18AA"/>
    <w:rsid w:val="004C543A"/>
    <w:rsid w:val="004D76B6"/>
    <w:rsid w:val="004E0365"/>
    <w:rsid w:val="004F1484"/>
    <w:rsid w:val="00500702"/>
    <w:rsid w:val="00521135"/>
    <w:rsid w:val="00531FF5"/>
    <w:rsid w:val="00542FF8"/>
    <w:rsid w:val="005456B6"/>
    <w:rsid w:val="00545B1A"/>
    <w:rsid w:val="00546FCD"/>
    <w:rsid w:val="00553DD7"/>
    <w:rsid w:val="005617F4"/>
    <w:rsid w:val="0056790E"/>
    <w:rsid w:val="00582A3A"/>
    <w:rsid w:val="005B3D94"/>
    <w:rsid w:val="005B4203"/>
    <w:rsid w:val="005C0AF7"/>
    <w:rsid w:val="005C1015"/>
    <w:rsid w:val="005D40CC"/>
    <w:rsid w:val="005D6211"/>
    <w:rsid w:val="00600371"/>
    <w:rsid w:val="00602850"/>
    <w:rsid w:val="00615F5C"/>
    <w:rsid w:val="0062699D"/>
    <w:rsid w:val="00636E56"/>
    <w:rsid w:val="00651F09"/>
    <w:rsid w:val="0065620D"/>
    <w:rsid w:val="00662EF7"/>
    <w:rsid w:val="0067001B"/>
    <w:rsid w:val="00672FD6"/>
    <w:rsid w:val="0067621D"/>
    <w:rsid w:val="006871B6"/>
    <w:rsid w:val="006A1FDC"/>
    <w:rsid w:val="006A7906"/>
    <w:rsid w:val="006B7074"/>
    <w:rsid w:val="006C282B"/>
    <w:rsid w:val="006C503C"/>
    <w:rsid w:val="006D27AD"/>
    <w:rsid w:val="006E3EC6"/>
    <w:rsid w:val="007033AF"/>
    <w:rsid w:val="00716874"/>
    <w:rsid w:val="00734CA8"/>
    <w:rsid w:val="00737A46"/>
    <w:rsid w:val="0075546E"/>
    <w:rsid w:val="0076054C"/>
    <w:rsid w:val="00763EBB"/>
    <w:rsid w:val="0077025B"/>
    <w:rsid w:val="007800C7"/>
    <w:rsid w:val="007816B5"/>
    <w:rsid w:val="00790007"/>
    <w:rsid w:val="007925ED"/>
    <w:rsid w:val="0079363B"/>
    <w:rsid w:val="0079474D"/>
    <w:rsid w:val="007962BE"/>
    <w:rsid w:val="007C0544"/>
    <w:rsid w:val="007C128F"/>
    <w:rsid w:val="007C1916"/>
    <w:rsid w:val="007C192B"/>
    <w:rsid w:val="007C3AB2"/>
    <w:rsid w:val="007D3AF3"/>
    <w:rsid w:val="007E4153"/>
    <w:rsid w:val="00800A97"/>
    <w:rsid w:val="00805AB6"/>
    <w:rsid w:val="008112CA"/>
    <w:rsid w:val="008116A1"/>
    <w:rsid w:val="008168DA"/>
    <w:rsid w:val="00821C73"/>
    <w:rsid w:val="00826243"/>
    <w:rsid w:val="00827375"/>
    <w:rsid w:val="00842003"/>
    <w:rsid w:val="00844A69"/>
    <w:rsid w:val="008505D9"/>
    <w:rsid w:val="008516D7"/>
    <w:rsid w:val="00852802"/>
    <w:rsid w:val="008539AB"/>
    <w:rsid w:val="00856E8B"/>
    <w:rsid w:val="0086346C"/>
    <w:rsid w:val="00886A5A"/>
    <w:rsid w:val="008915CE"/>
    <w:rsid w:val="00896459"/>
    <w:rsid w:val="008A16D3"/>
    <w:rsid w:val="008A6060"/>
    <w:rsid w:val="008B550A"/>
    <w:rsid w:val="008C10F8"/>
    <w:rsid w:val="008C244D"/>
    <w:rsid w:val="008D322C"/>
    <w:rsid w:val="008D3966"/>
    <w:rsid w:val="008D3CCA"/>
    <w:rsid w:val="008E09AB"/>
    <w:rsid w:val="008E2FCC"/>
    <w:rsid w:val="008E6D75"/>
    <w:rsid w:val="008E6DBC"/>
    <w:rsid w:val="00910C78"/>
    <w:rsid w:val="00920612"/>
    <w:rsid w:val="00926A65"/>
    <w:rsid w:val="00930AEE"/>
    <w:rsid w:val="00953390"/>
    <w:rsid w:val="00972D56"/>
    <w:rsid w:val="00972EAB"/>
    <w:rsid w:val="0097523A"/>
    <w:rsid w:val="00976E5F"/>
    <w:rsid w:val="0098116E"/>
    <w:rsid w:val="009A30F6"/>
    <w:rsid w:val="009A4179"/>
    <w:rsid w:val="009A565D"/>
    <w:rsid w:val="009B7FD9"/>
    <w:rsid w:val="009C4EE7"/>
    <w:rsid w:val="009C651F"/>
    <w:rsid w:val="009D1861"/>
    <w:rsid w:val="009D211D"/>
    <w:rsid w:val="009D28E6"/>
    <w:rsid w:val="009E2310"/>
    <w:rsid w:val="009E5C1C"/>
    <w:rsid w:val="009F09E6"/>
    <w:rsid w:val="00A05A04"/>
    <w:rsid w:val="00A07861"/>
    <w:rsid w:val="00A10023"/>
    <w:rsid w:val="00A12F37"/>
    <w:rsid w:val="00A15D73"/>
    <w:rsid w:val="00A16709"/>
    <w:rsid w:val="00A20A1A"/>
    <w:rsid w:val="00A221EA"/>
    <w:rsid w:val="00A4305D"/>
    <w:rsid w:val="00A54B02"/>
    <w:rsid w:val="00A57150"/>
    <w:rsid w:val="00A8005C"/>
    <w:rsid w:val="00A850A6"/>
    <w:rsid w:val="00A85B03"/>
    <w:rsid w:val="00A8645C"/>
    <w:rsid w:val="00AA3B0D"/>
    <w:rsid w:val="00AB76C5"/>
    <w:rsid w:val="00AD3DE4"/>
    <w:rsid w:val="00AE7038"/>
    <w:rsid w:val="00B00392"/>
    <w:rsid w:val="00B07EE4"/>
    <w:rsid w:val="00B24E59"/>
    <w:rsid w:val="00B35545"/>
    <w:rsid w:val="00B375C7"/>
    <w:rsid w:val="00B423D6"/>
    <w:rsid w:val="00B51DA4"/>
    <w:rsid w:val="00B64867"/>
    <w:rsid w:val="00B67F30"/>
    <w:rsid w:val="00B76CF2"/>
    <w:rsid w:val="00B77356"/>
    <w:rsid w:val="00B81AE6"/>
    <w:rsid w:val="00B84550"/>
    <w:rsid w:val="00B878A6"/>
    <w:rsid w:val="00B921F1"/>
    <w:rsid w:val="00B9614C"/>
    <w:rsid w:val="00BA6FC6"/>
    <w:rsid w:val="00BB4E47"/>
    <w:rsid w:val="00BC0A1F"/>
    <w:rsid w:val="00BC130D"/>
    <w:rsid w:val="00BC4053"/>
    <w:rsid w:val="00BD023F"/>
    <w:rsid w:val="00BD126A"/>
    <w:rsid w:val="00BD42B9"/>
    <w:rsid w:val="00BE24EF"/>
    <w:rsid w:val="00BE2DEB"/>
    <w:rsid w:val="00BE3223"/>
    <w:rsid w:val="00BE496D"/>
    <w:rsid w:val="00BE53AB"/>
    <w:rsid w:val="00BE7136"/>
    <w:rsid w:val="00BF4E2D"/>
    <w:rsid w:val="00C04333"/>
    <w:rsid w:val="00C10997"/>
    <w:rsid w:val="00C117C5"/>
    <w:rsid w:val="00C1373E"/>
    <w:rsid w:val="00C330C0"/>
    <w:rsid w:val="00C36BB7"/>
    <w:rsid w:val="00C37063"/>
    <w:rsid w:val="00C407C7"/>
    <w:rsid w:val="00C57432"/>
    <w:rsid w:val="00C61C02"/>
    <w:rsid w:val="00C630D0"/>
    <w:rsid w:val="00C6766D"/>
    <w:rsid w:val="00C708CE"/>
    <w:rsid w:val="00C775A0"/>
    <w:rsid w:val="00C81A50"/>
    <w:rsid w:val="00C94D3B"/>
    <w:rsid w:val="00C96B7E"/>
    <w:rsid w:val="00CB025E"/>
    <w:rsid w:val="00CB60E7"/>
    <w:rsid w:val="00CB6834"/>
    <w:rsid w:val="00CC3D22"/>
    <w:rsid w:val="00CC52EF"/>
    <w:rsid w:val="00CC5B3F"/>
    <w:rsid w:val="00CC6560"/>
    <w:rsid w:val="00CC6A66"/>
    <w:rsid w:val="00CF55C9"/>
    <w:rsid w:val="00D034AF"/>
    <w:rsid w:val="00D11DDC"/>
    <w:rsid w:val="00D15E6F"/>
    <w:rsid w:val="00D21AB4"/>
    <w:rsid w:val="00D25ED5"/>
    <w:rsid w:val="00D272F1"/>
    <w:rsid w:val="00D40267"/>
    <w:rsid w:val="00D435B8"/>
    <w:rsid w:val="00D60A81"/>
    <w:rsid w:val="00D660B7"/>
    <w:rsid w:val="00D669B2"/>
    <w:rsid w:val="00D83700"/>
    <w:rsid w:val="00D90CBA"/>
    <w:rsid w:val="00D929FF"/>
    <w:rsid w:val="00D93331"/>
    <w:rsid w:val="00DA104F"/>
    <w:rsid w:val="00DA1BFA"/>
    <w:rsid w:val="00DA69CC"/>
    <w:rsid w:val="00DA6D6D"/>
    <w:rsid w:val="00DB0A8F"/>
    <w:rsid w:val="00DB3246"/>
    <w:rsid w:val="00DB4FC7"/>
    <w:rsid w:val="00DC30BD"/>
    <w:rsid w:val="00DC34ED"/>
    <w:rsid w:val="00DD642D"/>
    <w:rsid w:val="00DE23F1"/>
    <w:rsid w:val="00DE4294"/>
    <w:rsid w:val="00DE5656"/>
    <w:rsid w:val="00DE6156"/>
    <w:rsid w:val="00DE6CE5"/>
    <w:rsid w:val="00DF4354"/>
    <w:rsid w:val="00E021EE"/>
    <w:rsid w:val="00E0338C"/>
    <w:rsid w:val="00E05210"/>
    <w:rsid w:val="00E121DD"/>
    <w:rsid w:val="00E24F38"/>
    <w:rsid w:val="00E32570"/>
    <w:rsid w:val="00E3398F"/>
    <w:rsid w:val="00E349E1"/>
    <w:rsid w:val="00E42CBB"/>
    <w:rsid w:val="00E4476C"/>
    <w:rsid w:val="00E50645"/>
    <w:rsid w:val="00E52940"/>
    <w:rsid w:val="00E668EF"/>
    <w:rsid w:val="00E67CF8"/>
    <w:rsid w:val="00E741D7"/>
    <w:rsid w:val="00E76896"/>
    <w:rsid w:val="00E97B21"/>
    <w:rsid w:val="00EA6E15"/>
    <w:rsid w:val="00EB4D48"/>
    <w:rsid w:val="00EB6DE6"/>
    <w:rsid w:val="00EC118A"/>
    <w:rsid w:val="00EC3E05"/>
    <w:rsid w:val="00ED2D5D"/>
    <w:rsid w:val="00ED50BB"/>
    <w:rsid w:val="00ED583E"/>
    <w:rsid w:val="00ED5847"/>
    <w:rsid w:val="00EE1386"/>
    <w:rsid w:val="00EE2CB0"/>
    <w:rsid w:val="00EF30EA"/>
    <w:rsid w:val="00F21462"/>
    <w:rsid w:val="00F2279B"/>
    <w:rsid w:val="00F23E00"/>
    <w:rsid w:val="00F3690C"/>
    <w:rsid w:val="00F530D3"/>
    <w:rsid w:val="00F535B4"/>
    <w:rsid w:val="00F641BE"/>
    <w:rsid w:val="00F87A43"/>
    <w:rsid w:val="00F91E2F"/>
    <w:rsid w:val="00F95244"/>
    <w:rsid w:val="00FA0A2C"/>
    <w:rsid w:val="00FA1FDA"/>
    <w:rsid w:val="00FC2525"/>
    <w:rsid w:val="00FC4377"/>
    <w:rsid w:val="00FD4963"/>
    <w:rsid w:val="00FD4A2B"/>
    <w:rsid w:val="00FD75F4"/>
    <w:rsid w:val="00FE0A9D"/>
    <w:rsid w:val="00FE383B"/>
    <w:rsid w:val="00FE5175"/>
    <w:rsid w:val="00FE7F97"/>
    <w:rsid w:val="00FF5909"/>
    <w:rsid w:val="00F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D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D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EB6DE6"/>
    <w:pPr>
      <w:keepNext/>
      <w:jc w:val="center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ED50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B6DE6"/>
    <w:pPr>
      <w:keepNext/>
      <w:ind w:firstLine="630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B6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EB6DE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B6D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0">
    <w:name w:val="Font Style30"/>
    <w:rsid w:val="00EB6DE6"/>
    <w:rPr>
      <w:rFonts w:ascii="Times New Roman" w:hAnsi="Times New Roman" w:cs="Times New Roman"/>
      <w:sz w:val="22"/>
      <w:szCs w:val="22"/>
    </w:rPr>
  </w:style>
  <w:style w:type="paragraph" w:styleId="a6">
    <w:name w:val="Body Text"/>
    <w:basedOn w:val="a"/>
    <w:rsid w:val="00EB6DE6"/>
    <w:pPr>
      <w:jc w:val="both"/>
    </w:pPr>
  </w:style>
  <w:style w:type="paragraph" w:styleId="a7">
    <w:name w:val="Body Text Indent"/>
    <w:basedOn w:val="a"/>
    <w:link w:val="a8"/>
    <w:uiPriority w:val="99"/>
    <w:rsid w:val="00EB6DE6"/>
    <w:pPr>
      <w:ind w:firstLine="708"/>
      <w:jc w:val="both"/>
    </w:pPr>
    <w:rPr>
      <w:sz w:val="28"/>
      <w:szCs w:val="28"/>
    </w:rPr>
  </w:style>
  <w:style w:type="paragraph" w:styleId="a9">
    <w:name w:val="Block Text"/>
    <w:basedOn w:val="a"/>
    <w:rsid w:val="00EB6DE6"/>
    <w:pPr>
      <w:ind w:left="1080" w:right="325" w:hanging="360"/>
      <w:jc w:val="both"/>
    </w:pPr>
  </w:style>
  <w:style w:type="paragraph" w:styleId="31">
    <w:name w:val="Body Text Indent 3"/>
    <w:basedOn w:val="a"/>
    <w:rsid w:val="00EB6DE6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link w:val="20"/>
    <w:uiPriority w:val="99"/>
    <w:rsid w:val="00DB0A8F"/>
    <w:pPr>
      <w:spacing w:after="120" w:line="480" w:lineRule="auto"/>
    </w:pPr>
  </w:style>
  <w:style w:type="paragraph" w:customStyle="1" w:styleId="ConsNormal">
    <w:name w:val="ConsNormal"/>
    <w:rsid w:val="00672F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9E5C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E5C1C"/>
    <w:rPr>
      <w:sz w:val="24"/>
      <w:szCs w:val="24"/>
    </w:rPr>
  </w:style>
  <w:style w:type="paragraph" w:styleId="ac">
    <w:name w:val="footer"/>
    <w:basedOn w:val="a"/>
    <w:link w:val="ad"/>
    <w:rsid w:val="009E5C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E5C1C"/>
    <w:rPr>
      <w:sz w:val="24"/>
      <w:szCs w:val="24"/>
    </w:rPr>
  </w:style>
  <w:style w:type="paragraph" w:customStyle="1" w:styleId="ConsPlusNormal">
    <w:name w:val="ConsPlusNormal"/>
    <w:rsid w:val="00ED50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locked/>
    <w:rsid w:val="00972D56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locked/>
    <w:rsid w:val="00972D56"/>
    <w:rPr>
      <w:b/>
      <w:sz w:val="28"/>
    </w:rPr>
  </w:style>
  <w:style w:type="character" w:customStyle="1" w:styleId="50">
    <w:name w:val="Заголовок 5 Знак"/>
    <w:basedOn w:val="a0"/>
    <w:link w:val="5"/>
    <w:uiPriority w:val="9"/>
    <w:locked/>
    <w:rsid w:val="00972D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972D56"/>
    <w:rPr>
      <w:b/>
      <w:bCs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72D56"/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972D56"/>
    <w:rPr>
      <w:sz w:val="24"/>
      <w:szCs w:val="24"/>
    </w:rPr>
  </w:style>
  <w:style w:type="paragraph" w:styleId="ae">
    <w:name w:val="Balloon Text"/>
    <w:basedOn w:val="a"/>
    <w:link w:val="af"/>
    <w:rsid w:val="00B921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921F1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uiPriority w:val="99"/>
    <w:rsid w:val="002B67AA"/>
    <w:pPr>
      <w:widowControl w:val="0"/>
      <w:autoSpaceDE w:val="0"/>
      <w:autoSpaceDN w:val="0"/>
      <w:adjustRightInd w:val="0"/>
      <w:spacing w:line="326" w:lineRule="exact"/>
      <w:ind w:firstLine="538"/>
      <w:jc w:val="both"/>
    </w:pPr>
  </w:style>
  <w:style w:type="character" w:customStyle="1" w:styleId="FontStyle17">
    <w:name w:val="Font Style17"/>
    <w:uiPriority w:val="99"/>
    <w:rsid w:val="002B67AA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Emphasis"/>
    <w:qFormat/>
    <w:rsid w:val="002B67AA"/>
    <w:rPr>
      <w:i/>
      <w:iCs/>
    </w:rPr>
  </w:style>
  <w:style w:type="paragraph" w:styleId="af1">
    <w:name w:val="List Paragraph"/>
    <w:basedOn w:val="a"/>
    <w:uiPriority w:val="34"/>
    <w:qFormat/>
    <w:rsid w:val="00B35545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character" w:styleId="af2">
    <w:name w:val="Book Title"/>
    <w:uiPriority w:val="33"/>
    <w:qFormat/>
    <w:rsid w:val="00896459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D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D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EB6DE6"/>
    <w:pPr>
      <w:keepNext/>
      <w:jc w:val="center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ED50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B6DE6"/>
    <w:pPr>
      <w:keepNext/>
      <w:ind w:firstLine="630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B6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EB6DE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B6D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0">
    <w:name w:val="Font Style30"/>
    <w:rsid w:val="00EB6DE6"/>
    <w:rPr>
      <w:rFonts w:ascii="Times New Roman" w:hAnsi="Times New Roman" w:cs="Times New Roman"/>
      <w:sz w:val="22"/>
      <w:szCs w:val="22"/>
    </w:rPr>
  </w:style>
  <w:style w:type="paragraph" w:styleId="a6">
    <w:name w:val="Body Text"/>
    <w:basedOn w:val="a"/>
    <w:rsid w:val="00EB6DE6"/>
    <w:pPr>
      <w:jc w:val="both"/>
    </w:pPr>
  </w:style>
  <w:style w:type="paragraph" w:styleId="a7">
    <w:name w:val="Body Text Indent"/>
    <w:basedOn w:val="a"/>
    <w:link w:val="a8"/>
    <w:uiPriority w:val="99"/>
    <w:rsid w:val="00EB6DE6"/>
    <w:pPr>
      <w:ind w:firstLine="708"/>
      <w:jc w:val="both"/>
    </w:pPr>
    <w:rPr>
      <w:sz w:val="28"/>
      <w:szCs w:val="28"/>
    </w:rPr>
  </w:style>
  <w:style w:type="paragraph" w:styleId="a9">
    <w:name w:val="Block Text"/>
    <w:basedOn w:val="a"/>
    <w:rsid w:val="00EB6DE6"/>
    <w:pPr>
      <w:ind w:left="1080" w:right="325" w:hanging="360"/>
      <w:jc w:val="both"/>
    </w:pPr>
  </w:style>
  <w:style w:type="paragraph" w:styleId="31">
    <w:name w:val="Body Text Indent 3"/>
    <w:basedOn w:val="a"/>
    <w:rsid w:val="00EB6DE6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link w:val="20"/>
    <w:uiPriority w:val="99"/>
    <w:rsid w:val="00DB0A8F"/>
    <w:pPr>
      <w:spacing w:after="120" w:line="480" w:lineRule="auto"/>
    </w:pPr>
  </w:style>
  <w:style w:type="paragraph" w:customStyle="1" w:styleId="ConsNormal">
    <w:name w:val="ConsNormal"/>
    <w:rsid w:val="00672F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9E5C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E5C1C"/>
    <w:rPr>
      <w:sz w:val="24"/>
      <w:szCs w:val="24"/>
    </w:rPr>
  </w:style>
  <w:style w:type="paragraph" w:styleId="ac">
    <w:name w:val="footer"/>
    <w:basedOn w:val="a"/>
    <w:link w:val="ad"/>
    <w:rsid w:val="009E5C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E5C1C"/>
    <w:rPr>
      <w:sz w:val="24"/>
      <w:szCs w:val="24"/>
    </w:rPr>
  </w:style>
  <w:style w:type="paragraph" w:customStyle="1" w:styleId="ConsPlusNormal">
    <w:name w:val="ConsPlusNormal"/>
    <w:rsid w:val="00ED50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locked/>
    <w:rsid w:val="00972D56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locked/>
    <w:rsid w:val="00972D56"/>
    <w:rPr>
      <w:b/>
      <w:sz w:val="28"/>
    </w:rPr>
  </w:style>
  <w:style w:type="character" w:customStyle="1" w:styleId="50">
    <w:name w:val="Заголовок 5 Знак"/>
    <w:basedOn w:val="a0"/>
    <w:link w:val="5"/>
    <w:uiPriority w:val="9"/>
    <w:locked/>
    <w:rsid w:val="00972D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972D56"/>
    <w:rPr>
      <w:b/>
      <w:bCs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72D56"/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972D56"/>
    <w:rPr>
      <w:sz w:val="24"/>
      <w:szCs w:val="24"/>
    </w:rPr>
  </w:style>
  <w:style w:type="paragraph" w:styleId="ae">
    <w:name w:val="Balloon Text"/>
    <w:basedOn w:val="a"/>
    <w:link w:val="af"/>
    <w:rsid w:val="00B921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921F1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uiPriority w:val="99"/>
    <w:rsid w:val="002B67AA"/>
    <w:pPr>
      <w:widowControl w:val="0"/>
      <w:autoSpaceDE w:val="0"/>
      <w:autoSpaceDN w:val="0"/>
      <w:adjustRightInd w:val="0"/>
      <w:spacing w:line="326" w:lineRule="exact"/>
      <w:ind w:firstLine="538"/>
      <w:jc w:val="both"/>
    </w:pPr>
  </w:style>
  <w:style w:type="character" w:customStyle="1" w:styleId="FontStyle17">
    <w:name w:val="Font Style17"/>
    <w:uiPriority w:val="99"/>
    <w:rsid w:val="002B67AA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Emphasis"/>
    <w:qFormat/>
    <w:rsid w:val="002B67AA"/>
    <w:rPr>
      <w:i/>
      <w:iCs/>
    </w:rPr>
  </w:style>
  <w:style w:type="paragraph" w:styleId="af1">
    <w:name w:val="List Paragraph"/>
    <w:basedOn w:val="a"/>
    <w:uiPriority w:val="34"/>
    <w:qFormat/>
    <w:rsid w:val="00B35545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character" w:styleId="af2">
    <w:name w:val="Book Title"/>
    <w:uiPriority w:val="33"/>
    <w:qFormat/>
    <w:rsid w:val="0089645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7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F1B37BDF4AFE8C520C9DBD1FD55DF430080EBDCAC1A43BC54DE1B1984F0A8147F745C9B1C4634ZFh4C" TargetMode="Externa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4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351713055F93DE6314D31EEA93B030CF841C6541B83D02D648A65C4AFFEA4125CC2710BD1EC8C9E876lBK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B1BC661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4E1FE2FB8BDE119g6pC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81BC467E1FE2FB8BDE119g6pC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2147</Words>
  <Characters>19004</Characters>
  <Application>Microsoft Office Word</Application>
  <DocSecurity>0</DocSecurity>
  <Lines>158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ifns5460</Company>
  <LinksUpToDate>false</LinksUpToDate>
  <CharactersWithSpaces>21109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5460-00-053</dc:creator>
  <cp:lastModifiedBy>Коханенко Анна Борисовна</cp:lastModifiedBy>
  <cp:revision>9</cp:revision>
  <cp:lastPrinted>2019-08-26T04:51:00Z</cp:lastPrinted>
  <dcterms:created xsi:type="dcterms:W3CDTF">2019-07-24T09:06:00Z</dcterms:created>
  <dcterms:modified xsi:type="dcterms:W3CDTF">2021-09-13T04:50:00Z</dcterms:modified>
</cp:coreProperties>
</file>